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720" w:lineRule="auto" w:before="78"/>
        <w:ind w:left="12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NAME:………………………………………………………….INDEX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z w:val="24"/>
        </w:rPr>
        <w:t>NO.:……………………………… </w:t>
      </w:r>
      <w:r>
        <w:rPr>
          <w:rFonts w:ascii="Times New Roman" w:hAnsi="Times New Roman"/>
          <w:b/>
          <w:spacing w:val="-2"/>
          <w:sz w:val="24"/>
        </w:rPr>
        <w:t>SCHOOL:…………………………………………..SIGNATURE………..……..…..DATE………..….…</w:t>
      </w:r>
    </w:p>
    <w:p>
      <w:pPr>
        <w:spacing w:before="2"/>
        <w:ind w:left="12" w:right="0" w:firstLine="0"/>
        <w:jc w:val="left"/>
        <w:rPr>
          <w:rFonts w:ascii="Times New Roman"/>
          <w:b/>
          <w:sz w:val="28"/>
        </w:rPr>
      </w:pPr>
      <w:r>
        <w:rPr>
          <w:rFonts w:ascii="Times New Roman"/>
          <w:b/>
          <w:spacing w:val="-2"/>
          <w:sz w:val="28"/>
        </w:rPr>
        <w:t>443/1</w:t>
      </w:r>
    </w:p>
    <w:p>
      <w:pPr>
        <w:spacing w:line="360" w:lineRule="auto" w:before="160"/>
        <w:ind w:left="12" w:right="7632" w:firstLine="0"/>
        <w:jc w:val="left"/>
        <w:rPr>
          <w:rFonts w:ascii="Times New Roman"/>
          <w:b/>
          <w:sz w:val="28"/>
        </w:rPr>
      </w:pPr>
      <w:r>
        <w:rPr>
          <w:rFonts w:ascii="Times New Roman"/>
          <w:b/>
          <w:spacing w:val="-2"/>
          <w:sz w:val="28"/>
        </w:rPr>
        <w:t>AGRICULTURE </w:t>
      </w:r>
      <w:r>
        <w:rPr>
          <w:rFonts w:ascii="Times New Roman"/>
          <w:b/>
          <w:sz w:val="28"/>
        </w:rPr>
        <w:t>PAPER 1</w:t>
      </w:r>
    </w:p>
    <w:p>
      <w:pPr>
        <w:spacing w:before="1"/>
        <w:ind w:left="12" w:right="0" w:firstLine="0"/>
        <w:jc w:val="left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2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2"/>
          <w:sz w:val="28"/>
        </w:rPr>
        <w:t>HOURS</w:t>
      </w:r>
    </w:p>
    <w:p>
      <w:pPr>
        <w:pStyle w:val="BodyText"/>
        <w:spacing w:before="321"/>
        <w:rPr>
          <w:b/>
          <w:sz w:val="28"/>
        </w:rPr>
      </w:pPr>
    </w:p>
    <w:p>
      <w:pPr>
        <w:pStyle w:val="Title"/>
      </w:pPr>
      <w:r>
        <w:rPr/>
        <w:t>CATHOLIC</w:t>
      </w:r>
      <w:r>
        <w:rPr>
          <w:spacing w:val="-9"/>
        </w:rPr>
        <w:t> </w:t>
      </w:r>
      <w:r>
        <w:rPr/>
        <w:t>DIOCESE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KAKAMEGA</w:t>
      </w:r>
      <w:r>
        <w:rPr>
          <w:spacing w:val="-7"/>
        </w:rPr>
        <w:t> </w:t>
      </w:r>
      <w:r>
        <w:rPr/>
        <w:t>EVALUATION</w:t>
      </w:r>
      <w:r>
        <w:rPr>
          <w:spacing w:val="-7"/>
        </w:rPr>
        <w:t> </w:t>
      </w:r>
      <w:r>
        <w:rPr/>
        <w:t>TEST JULY/ AUGUST EXAM 2025</w:t>
      </w:r>
    </w:p>
    <w:p>
      <w:pPr>
        <w:spacing w:before="94"/>
        <w:ind w:left="10" w:right="147" w:firstLine="0"/>
        <w:jc w:val="center"/>
        <w:rPr>
          <w:rFonts w:ascii="Times New Roman"/>
          <w:b/>
          <w:i/>
          <w:sz w:val="28"/>
        </w:rPr>
      </w:pPr>
      <w:r>
        <w:rPr>
          <w:rFonts w:ascii="Times New Roman"/>
          <w:b/>
          <w:i/>
          <w:sz w:val="28"/>
        </w:rPr>
        <w:t>KENYA</w:t>
      </w:r>
      <w:r>
        <w:rPr>
          <w:rFonts w:ascii="Times New Roman"/>
          <w:b/>
          <w:i/>
          <w:spacing w:val="-9"/>
          <w:sz w:val="28"/>
        </w:rPr>
        <w:t> </w:t>
      </w:r>
      <w:r>
        <w:rPr>
          <w:rFonts w:ascii="Times New Roman"/>
          <w:b/>
          <w:i/>
          <w:sz w:val="28"/>
        </w:rPr>
        <w:t>CERTIFICATE</w:t>
      </w:r>
      <w:r>
        <w:rPr>
          <w:rFonts w:ascii="Times New Roman"/>
          <w:b/>
          <w:i/>
          <w:spacing w:val="-7"/>
          <w:sz w:val="28"/>
        </w:rPr>
        <w:t> </w:t>
      </w:r>
      <w:r>
        <w:rPr>
          <w:rFonts w:ascii="Times New Roman"/>
          <w:b/>
          <w:i/>
          <w:sz w:val="28"/>
        </w:rPr>
        <w:t>OF</w:t>
      </w:r>
      <w:r>
        <w:rPr>
          <w:rFonts w:ascii="Times New Roman"/>
          <w:b/>
          <w:i/>
          <w:spacing w:val="-6"/>
          <w:sz w:val="28"/>
        </w:rPr>
        <w:t> </w:t>
      </w:r>
      <w:r>
        <w:rPr>
          <w:rFonts w:ascii="Times New Roman"/>
          <w:b/>
          <w:i/>
          <w:sz w:val="28"/>
        </w:rPr>
        <w:t>SECONADRY</w:t>
      </w:r>
      <w:r>
        <w:rPr>
          <w:rFonts w:ascii="Times New Roman"/>
          <w:b/>
          <w:i/>
          <w:spacing w:val="-4"/>
          <w:sz w:val="28"/>
        </w:rPr>
        <w:t> </w:t>
      </w:r>
      <w:r>
        <w:rPr>
          <w:rFonts w:ascii="Times New Roman"/>
          <w:b/>
          <w:i/>
          <w:sz w:val="28"/>
        </w:rPr>
        <w:t>EDUCATION</w:t>
      </w:r>
      <w:r>
        <w:rPr>
          <w:rFonts w:ascii="Times New Roman"/>
          <w:b/>
          <w:i/>
          <w:spacing w:val="-6"/>
          <w:sz w:val="28"/>
        </w:rPr>
        <w:t> </w:t>
      </w:r>
      <w:r>
        <w:rPr>
          <w:rFonts w:ascii="Times New Roman"/>
          <w:b/>
          <w:i/>
          <w:spacing w:val="-2"/>
          <w:sz w:val="28"/>
        </w:rPr>
        <w:t>(K.C.S.E)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before="226"/>
        <w:rPr>
          <w:b/>
          <w:i/>
          <w:sz w:val="28"/>
        </w:rPr>
      </w:pPr>
    </w:p>
    <w:p>
      <w:pPr>
        <w:spacing w:before="0"/>
        <w:ind w:left="12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INSTRUCTIONS TO</w:t>
      </w:r>
      <w:r>
        <w:rPr>
          <w:rFonts w:ascii="Times New Roman"/>
          <w:b/>
          <w:spacing w:val="-2"/>
          <w:sz w:val="24"/>
        </w:rPr>
        <w:t> CANDIDATES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56" w:after="0"/>
        <w:ind w:left="732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name,</w:t>
      </w:r>
      <w:r>
        <w:rPr>
          <w:spacing w:val="-1"/>
          <w:sz w:val="24"/>
        </w:rPr>
        <w:t> </w:t>
      </w:r>
      <w:r>
        <w:rPr>
          <w:sz w:val="24"/>
        </w:rPr>
        <w:t>admission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class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60"/>
        <w:jc w:val="left"/>
        <w:rPr>
          <w:b/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paper contains</w:t>
      </w:r>
      <w:r>
        <w:rPr>
          <w:spacing w:val="-1"/>
          <w:sz w:val="24"/>
        </w:rPr>
        <w:t> </w:t>
      </w:r>
      <w:r>
        <w:rPr>
          <w:b/>
          <w:sz w:val="24"/>
        </w:rPr>
        <w:t>three </w:t>
      </w:r>
      <w:r>
        <w:rPr>
          <w:sz w:val="24"/>
        </w:rPr>
        <w:t>sections</w:t>
      </w:r>
      <w:r>
        <w:rPr>
          <w:spacing w:val="-1"/>
          <w:sz w:val="24"/>
        </w:rPr>
        <w:t> </w:t>
      </w:r>
      <w:r>
        <w:rPr>
          <w:b/>
          <w:sz w:val="24"/>
        </w:rPr>
        <w:t>A, B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 </w:t>
      </w:r>
      <w:r>
        <w:rPr>
          <w:b/>
          <w:spacing w:val="-5"/>
          <w:sz w:val="24"/>
        </w:rPr>
        <w:t>C.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60"/>
        <w:jc w:val="left"/>
        <w:rPr>
          <w:b/>
          <w:sz w:val="24"/>
        </w:rPr>
      </w:pPr>
      <w:r>
        <w:rPr>
          <w:sz w:val="24"/>
        </w:rPr>
        <w:t>Answer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question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sz w:val="24"/>
        </w:rPr>
        <w:t>and </w:t>
      </w:r>
      <w:r>
        <w:rPr>
          <w:b/>
          <w:spacing w:val="-10"/>
          <w:sz w:val="24"/>
        </w:rPr>
        <w:t>B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5" w:lineRule="exact" w:before="0" w:after="0"/>
        <w:ind w:left="732" w:right="0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> </w:t>
      </w:r>
      <w:r>
        <w:rPr>
          <w:sz w:val="24"/>
        </w:rPr>
        <w:t>answer any</w:t>
      </w:r>
      <w:r>
        <w:rPr>
          <w:spacing w:val="-5"/>
          <w:sz w:val="24"/>
        </w:rPr>
        <w:t> </w:t>
      </w:r>
      <w:r>
        <w:rPr>
          <w:sz w:val="24"/>
        </w:rPr>
        <w:t>two </w:t>
      </w:r>
      <w:r>
        <w:rPr>
          <w:spacing w:val="-2"/>
          <w:sz w:val="24"/>
        </w:rPr>
        <w:t>questions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511" w:hanging="361"/>
        <w:jc w:val="left"/>
        <w:rPr>
          <w:sz w:val="24"/>
        </w:rPr>
      </w:pPr>
      <w:r>
        <w:rPr>
          <w:sz w:val="24"/>
        </w:rPr>
        <w:t>Candidates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check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question</w:t>
      </w:r>
      <w:r>
        <w:rPr>
          <w:spacing w:val="-3"/>
          <w:sz w:val="24"/>
        </w:rPr>
        <w:t> </w:t>
      </w:r>
      <w:r>
        <w:rPr>
          <w:sz w:val="24"/>
        </w:rPr>
        <w:t>paper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ascertain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pages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printed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indicated</w:t>
      </w:r>
      <w:r>
        <w:rPr>
          <w:spacing w:val="-2"/>
          <w:sz w:val="24"/>
        </w:rPr>
        <w:t> </w:t>
      </w:r>
      <w:r>
        <w:rPr>
          <w:sz w:val="24"/>
        </w:rPr>
        <w:t>and that no questions are missing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60"/>
        <w:jc w:val="left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paper</w:t>
      </w:r>
      <w:r>
        <w:rPr>
          <w:spacing w:val="-1"/>
          <w:sz w:val="24"/>
        </w:rPr>
        <w:t> </w:t>
      </w:r>
      <w:r>
        <w:rPr>
          <w:sz w:val="24"/>
        </w:rPr>
        <w:t>has 8</w:t>
      </w:r>
      <w:r>
        <w:rPr>
          <w:spacing w:val="-1"/>
          <w:sz w:val="24"/>
        </w:rPr>
        <w:t> </w:t>
      </w:r>
      <w:r>
        <w:rPr>
          <w:sz w:val="24"/>
        </w:rPr>
        <w:t>printed </w:t>
      </w:r>
      <w:r>
        <w:rPr>
          <w:spacing w:val="-2"/>
          <w:sz w:val="24"/>
        </w:rPr>
        <w:t>pages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2" w:after="0"/>
        <w:ind w:left="732" w:right="0" w:hanging="360"/>
        <w:jc w:val="left"/>
        <w:rPr>
          <w:sz w:val="24"/>
        </w:rPr>
      </w:pPr>
      <w:r>
        <w:rPr>
          <w:sz w:val="24"/>
        </w:rPr>
        <w:t>Candidates</w:t>
      </w:r>
      <w:r>
        <w:rPr>
          <w:spacing w:val="-1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answer all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questions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English</w:t>
      </w:r>
    </w:p>
    <w:p>
      <w:pPr>
        <w:pStyle w:val="BodyText"/>
      </w:pPr>
    </w:p>
    <w:p>
      <w:pPr>
        <w:pStyle w:val="BodyText"/>
        <w:spacing w:before="86"/>
      </w:pPr>
    </w:p>
    <w:p>
      <w:pPr>
        <w:spacing w:before="1"/>
        <w:ind w:left="12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examiner’s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use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4"/>
          <w:sz w:val="24"/>
        </w:rPr>
        <w:t>only</w:t>
      </w:r>
    </w:p>
    <w:p>
      <w:pPr>
        <w:pStyle w:val="BodyText"/>
        <w:spacing w:before="10"/>
        <w:rPr>
          <w:b/>
          <w:sz w:val="14"/>
        </w:rPr>
      </w:pPr>
    </w:p>
    <w:tbl>
      <w:tblPr>
        <w:tblW w:w="0" w:type="auto"/>
        <w:jc w:val="left"/>
        <w:tblInd w:w="1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1848"/>
        <w:gridCol w:w="1980"/>
        <w:gridCol w:w="2160"/>
      </w:tblGrid>
      <w:tr>
        <w:trPr>
          <w:trHeight w:val="455" w:hRule="atLeast"/>
        </w:trPr>
        <w:tc>
          <w:tcPr>
            <w:tcW w:w="1483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Section</w:t>
            </w:r>
          </w:p>
        </w:tc>
        <w:tc>
          <w:tcPr>
            <w:tcW w:w="184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Questions</w:t>
            </w:r>
          </w:p>
        </w:tc>
        <w:tc>
          <w:tcPr>
            <w:tcW w:w="1980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Maximum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score</w:t>
            </w:r>
          </w:p>
        </w:tc>
        <w:tc>
          <w:tcPr>
            <w:tcW w:w="2160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Candidate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score</w:t>
            </w:r>
          </w:p>
        </w:tc>
      </w:tr>
      <w:tr>
        <w:trPr>
          <w:trHeight w:val="453" w:hRule="atLeast"/>
        </w:trPr>
        <w:tc>
          <w:tcPr>
            <w:tcW w:w="1483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84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80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53" w:hRule="atLeast"/>
        </w:trPr>
        <w:tc>
          <w:tcPr>
            <w:tcW w:w="1483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184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980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9" w:hRule="atLeast"/>
        </w:trPr>
        <w:tc>
          <w:tcPr>
            <w:tcW w:w="1483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56" w:hRule="atLeast"/>
        </w:trPr>
        <w:tc>
          <w:tcPr>
            <w:tcW w:w="14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09" w:hRule="atLeast"/>
        </w:trPr>
        <w:tc>
          <w:tcPr>
            <w:tcW w:w="3331" w:type="dxa"/>
            <w:gridSpan w:val="2"/>
          </w:tcPr>
          <w:p>
            <w:pPr>
              <w:pStyle w:val="TableParagraph"/>
              <w:spacing w:line="273" w:lineRule="exact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> score</w:t>
            </w:r>
          </w:p>
        </w:tc>
        <w:tc>
          <w:tcPr>
            <w:tcW w:w="1980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footerReference w:type="default" r:id="rId5"/>
          <w:type w:val="continuous"/>
          <w:pgSz w:w="11910" w:h="16840"/>
          <w:pgMar w:header="0" w:footer="1000" w:top="620" w:bottom="1180" w:left="708" w:right="566"/>
          <w:pgNumType w:start="1"/>
        </w:sectPr>
      </w:pPr>
    </w:p>
    <w:p>
      <w:pPr>
        <w:spacing w:before="38"/>
        <w:ind w:left="12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SECTION</w:t>
      </w:r>
      <w:r>
        <w:rPr>
          <w:rFonts w:ascii="Calibri"/>
          <w:b/>
          <w:spacing w:val="-6"/>
          <w:sz w:val="24"/>
        </w:rPr>
        <w:t> </w:t>
      </w:r>
      <w:r>
        <w:rPr>
          <w:rFonts w:ascii="Calibri"/>
          <w:b/>
          <w:sz w:val="24"/>
        </w:rPr>
        <w:t>A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z w:val="24"/>
        </w:rPr>
        <w:t>30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MARKS.ANSWER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z w:val="24"/>
        </w:rPr>
        <w:t>ALL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b/>
          <w:spacing w:val="-2"/>
          <w:sz w:val="24"/>
        </w:rPr>
        <w:t>QUESTION</w:t>
      </w:r>
    </w:p>
    <w:p>
      <w:pPr>
        <w:pStyle w:val="ListParagraph"/>
        <w:numPr>
          <w:ilvl w:val="0"/>
          <w:numId w:val="2"/>
        </w:numPr>
        <w:tabs>
          <w:tab w:pos="193" w:val="left" w:leader="none"/>
          <w:tab w:pos="9373" w:val="left" w:leader="none"/>
        </w:tabs>
        <w:spacing w:line="240" w:lineRule="auto" w:before="183" w:after="0"/>
        <w:ind w:left="193" w:right="0" w:hanging="181"/>
        <w:jc w:val="left"/>
        <w:rPr>
          <w:rFonts w:ascii="Calibri"/>
          <w:sz w:val="22"/>
        </w:rPr>
      </w:pPr>
      <w:r>
        <w:rPr>
          <w:rFonts w:ascii="Calibri"/>
          <w:sz w:val="24"/>
        </w:rPr>
        <w:t>Differentiate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between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olericulture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and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pomoculture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as</w:t>
      </w:r>
      <w:r>
        <w:rPr>
          <w:rFonts w:ascii="Calibri"/>
          <w:spacing w:val="-6"/>
          <w:sz w:val="24"/>
        </w:rPr>
        <w:t> </w:t>
      </w:r>
      <w:r>
        <w:rPr>
          <w:rFonts w:ascii="Calibri"/>
          <w:sz w:val="24"/>
        </w:rPr>
        <w:t>used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in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crop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2"/>
          <w:sz w:val="24"/>
        </w:rPr>
        <w:t>production.</w:t>
      </w:r>
      <w:r>
        <w:rPr>
          <w:rFonts w:ascii="Calibri"/>
          <w:sz w:val="24"/>
        </w:rPr>
        <w:tab/>
      </w:r>
      <w:r>
        <w:rPr>
          <w:rFonts w:ascii="Calibri"/>
          <w:spacing w:val="-2"/>
          <w:sz w:val="24"/>
        </w:rPr>
        <w:t>(1mark)</w:t>
      </w:r>
    </w:p>
    <w:p>
      <w:pPr>
        <w:spacing w:before="17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4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pos="193" w:val="left" w:leader="none"/>
          <w:tab w:pos="9373" w:val="left" w:leader="none"/>
        </w:tabs>
        <w:spacing w:line="240" w:lineRule="auto" w:before="132" w:after="0"/>
        <w:ind w:left="193" w:right="0" w:hanging="181"/>
        <w:jc w:val="left"/>
        <w:rPr>
          <w:rFonts w:ascii="Calibri"/>
          <w:sz w:val="22"/>
        </w:rPr>
      </w:pPr>
      <w:r>
        <w:rPr>
          <w:rFonts w:ascii="Calibri"/>
          <w:sz w:val="24"/>
        </w:rPr>
        <w:t>Give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b/>
          <w:sz w:val="24"/>
        </w:rPr>
        <w:t>two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sz w:val="24"/>
        </w:rPr>
        <w:t>methods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2"/>
          <w:sz w:val="24"/>
        </w:rPr>
        <w:t> farming</w:t>
      </w:r>
      <w:r>
        <w:rPr>
          <w:rFonts w:ascii="Calibri"/>
          <w:sz w:val="24"/>
        </w:rPr>
        <w:tab/>
      </w:r>
      <w:r>
        <w:rPr>
          <w:rFonts w:ascii="Calibri"/>
          <w:spacing w:val="-2"/>
          <w:sz w:val="24"/>
        </w:rPr>
        <w:t>(1marks)</w:t>
      </w:r>
    </w:p>
    <w:p>
      <w:pPr>
        <w:spacing w:before="18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pos="193" w:val="left" w:leader="none"/>
        </w:tabs>
        <w:spacing w:line="240" w:lineRule="auto" w:before="132" w:after="0"/>
        <w:ind w:left="193" w:right="0" w:hanging="181"/>
        <w:jc w:val="left"/>
        <w:rPr>
          <w:rFonts w:ascii="Calibri"/>
          <w:sz w:val="22"/>
        </w:rPr>
      </w:pPr>
      <w:r>
        <w:rPr>
          <w:rFonts w:ascii="Calibri"/>
          <w:sz w:val="24"/>
        </w:rPr>
        <w:t>Give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b/>
          <w:sz w:val="24"/>
        </w:rPr>
        <w:t>two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sz w:val="24"/>
        </w:rPr>
        <w:t>examples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for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each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following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types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cost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incurred in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broiler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pacing w:val="-2"/>
          <w:sz w:val="24"/>
        </w:rPr>
        <w:t>production.</w:t>
      </w:r>
    </w:p>
    <w:p>
      <w:pPr>
        <w:pStyle w:val="ListParagraph"/>
        <w:numPr>
          <w:ilvl w:val="1"/>
          <w:numId w:val="2"/>
        </w:numPr>
        <w:tabs>
          <w:tab w:pos="253" w:val="left" w:leader="none"/>
          <w:tab w:pos="9429" w:val="left" w:leader="none"/>
        </w:tabs>
        <w:spacing w:line="240" w:lineRule="auto" w:before="14" w:after="0"/>
        <w:ind w:left="253" w:right="0" w:hanging="186"/>
        <w:jc w:val="left"/>
        <w:rPr>
          <w:rFonts w:ascii="Calibri"/>
          <w:sz w:val="24"/>
        </w:rPr>
      </w:pPr>
      <w:r>
        <w:rPr>
          <w:rFonts w:ascii="Calibri"/>
          <w:sz w:val="24"/>
        </w:rPr>
        <w:t>Variable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pacing w:val="-4"/>
          <w:sz w:val="24"/>
        </w:rPr>
        <w:t>cost</w:t>
      </w:r>
      <w:r>
        <w:rPr>
          <w:rFonts w:ascii="Calibri"/>
          <w:sz w:val="24"/>
        </w:rPr>
        <w:tab/>
        <w:t>(1</w:t>
      </w:r>
      <w:r>
        <w:rPr>
          <w:rFonts w:ascii="Calibri"/>
          <w:spacing w:val="-2"/>
          <w:sz w:val="24"/>
        </w:rPr>
        <w:t> mark)</w:t>
      </w:r>
    </w:p>
    <w:p>
      <w:pPr>
        <w:spacing w:before="19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2"/>
        </w:numPr>
        <w:tabs>
          <w:tab w:pos="210" w:val="left" w:leader="none"/>
          <w:tab w:pos="9373" w:val="left" w:leader="none"/>
        </w:tabs>
        <w:spacing w:line="240" w:lineRule="auto" w:before="131" w:after="0"/>
        <w:ind w:left="210" w:right="0" w:hanging="198"/>
        <w:jc w:val="left"/>
        <w:rPr>
          <w:rFonts w:ascii="Calibri"/>
          <w:sz w:val="24"/>
        </w:rPr>
      </w:pPr>
      <w:r>
        <w:rPr>
          <w:rFonts w:ascii="Calibri"/>
          <w:sz w:val="24"/>
        </w:rPr>
        <w:t>fixed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pacing w:val="-4"/>
          <w:sz w:val="24"/>
        </w:rPr>
        <w:t>cost</w:t>
      </w:r>
      <w:r>
        <w:rPr>
          <w:rFonts w:ascii="Calibri"/>
          <w:sz w:val="24"/>
        </w:rPr>
        <w:tab/>
        <w:t>(1</w:t>
      </w:r>
      <w:r>
        <w:rPr>
          <w:rFonts w:ascii="Calibri"/>
          <w:spacing w:val="-2"/>
          <w:sz w:val="24"/>
        </w:rPr>
        <w:t> mark)</w:t>
      </w:r>
    </w:p>
    <w:p>
      <w:pPr>
        <w:spacing w:before="18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pos="194" w:val="left" w:leader="none"/>
          <w:tab w:pos="9373" w:val="left" w:leader="none"/>
        </w:tabs>
        <w:spacing w:line="240" w:lineRule="auto" w:before="132" w:after="0"/>
        <w:ind w:left="194" w:right="0" w:hanging="182"/>
        <w:jc w:val="left"/>
        <w:rPr>
          <w:rFonts w:ascii="Calibri"/>
          <w:sz w:val="22"/>
        </w:rPr>
      </w:pPr>
      <w:r>
        <w:rPr>
          <w:rFonts w:ascii="Calibri"/>
          <w:sz w:val="24"/>
        </w:rPr>
        <w:t>Give</w:t>
      </w:r>
      <w:r>
        <w:rPr>
          <w:rFonts w:ascii="Calibri"/>
          <w:spacing w:val="-2"/>
          <w:sz w:val="24"/>
        </w:rPr>
        <w:t> </w:t>
      </w:r>
      <w:r>
        <w:rPr>
          <w:b/>
          <w:sz w:val="24"/>
        </w:rPr>
        <w:t>four</w:t>
      </w:r>
      <w:r>
        <w:rPr>
          <w:b/>
          <w:spacing w:val="-9"/>
          <w:sz w:val="24"/>
        </w:rPr>
        <w:t> </w:t>
      </w:r>
      <w:r>
        <w:rPr>
          <w:rFonts w:ascii="Calibri"/>
          <w:sz w:val="24"/>
        </w:rPr>
        <w:t>advantages</w:t>
      </w:r>
      <w:r>
        <w:rPr>
          <w:rFonts w:ascii="Calibri"/>
          <w:spacing w:val="-7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crop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pacing w:val="-2"/>
          <w:sz w:val="24"/>
        </w:rPr>
        <w:t>rotation.</w:t>
      </w:r>
      <w:r>
        <w:rPr>
          <w:rFonts w:ascii="Calibri"/>
          <w:sz w:val="24"/>
        </w:rPr>
        <w:tab/>
      </w:r>
      <w:r>
        <w:rPr>
          <w:rFonts w:ascii="Calibri"/>
          <w:spacing w:val="-2"/>
          <w:sz w:val="24"/>
        </w:rPr>
        <w:t>(2marks)</w:t>
      </w:r>
    </w:p>
    <w:p>
      <w:pPr>
        <w:spacing w:before="18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2"/>
        </w:numPr>
        <w:tabs>
          <w:tab w:pos="183" w:val="left" w:leader="none"/>
          <w:tab w:pos="9373" w:val="left" w:leader="none"/>
        </w:tabs>
        <w:spacing w:line="292" w:lineRule="exact" w:before="134" w:after="0"/>
        <w:ind w:left="183" w:right="0" w:hanging="171"/>
        <w:jc w:val="left"/>
        <w:rPr>
          <w:rFonts w:ascii="Calibri"/>
          <w:sz w:val="20"/>
        </w:rPr>
      </w:pPr>
      <w:r>
        <w:rPr>
          <w:rFonts w:ascii="Calibri"/>
          <w:sz w:val="24"/>
        </w:rPr>
        <w:t>State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b/>
          <w:sz w:val="24"/>
        </w:rPr>
        <w:t>four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sz w:val="24"/>
        </w:rPr>
        <w:t>factors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to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consider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when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choosing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seed </w:t>
      </w:r>
      <w:r>
        <w:rPr>
          <w:rFonts w:ascii="Calibri"/>
          <w:spacing w:val="-2"/>
          <w:sz w:val="24"/>
        </w:rPr>
        <w:t>rate.</w:t>
      </w:r>
      <w:r>
        <w:rPr>
          <w:rFonts w:ascii="Calibri"/>
          <w:sz w:val="24"/>
        </w:rPr>
        <w:tab/>
      </w:r>
      <w:r>
        <w:rPr>
          <w:rFonts w:ascii="Calibri"/>
          <w:spacing w:val="-2"/>
          <w:sz w:val="24"/>
        </w:rPr>
        <w:t>(2marks)</w:t>
      </w:r>
    </w:p>
    <w:p>
      <w:pPr>
        <w:spacing w:line="265" w:lineRule="exact" w:before="0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BodyText"/>
        <w:tabs>
          <w:tab w:pos="9373" w:val="left" w:leader="none"/>
        </w:tabs>
        <w:spacing w:before="131"/>
        <w:ind w:left="12"/>
        <w:rPr>
          <w:rFonts w:ascii="Calibri"/>
        </w:rPr>
      </w:pPr>
      <w:r>
        <w:rPr>
          <w:rFonts w:ascii="Calibri"/>
        </w:rPr>
        <w:t>6(a)</w:t>
      </w:r>
      <w:r>
        <w:rPr>
          <w:rFonts w:ascii="Calibri"/>
          <w:spacing w:val="-3"/>
        </w:rPr>
        <w:t> </w:t>
      </w:r>
      <w:r>
        <w:rPr>
          <w:rFonts w:ascii="Calibri"/>
        </w:rPr>
        <w:t>Give</w:t>
      </w:r>
      <w:r>
        <w:rPr>
          <w:rFonts w:ascii="Calibri"/>
          <w:spacing w:val="-1"/>
        </w:rPr>
        <w:t> </w:t>
      </w:r>
      <w:r>
        <w:rPr>
          <w:rFonts w:ascii="Calibri"/>
          <w:b/>
        </w:rPr>
        <w:t>four</w:t>
      </w:r>
      <w:r>
        <w:rPr>
          <w:rFonts w:ascii="Calibri"/>
          <w:b/>
          <w:spacing w:val="-1"/>
        </w:rPr>
        <w:t> </w:t>
      </w:r>
      <w:r>
        <w:rPr>
          <w:rFonts w:ascii="Calibri"/>
        </w:rPr>
        <w:t>reasons</w:t>
      </w:r>
      <w:r>
        <w:rPr>
          <w:rFonts w:ascii="Calibri"/>
          <w:spacing w:val="-4"/>
        </w:rPr>
        <w:t> </w:t>
      </w:r>
      <w:r>
        <w:rPr>
          <w:rFonts w:ascii="Calibri"/>
        </w:rPr>
        <w:t>for</w:t>
      </w:r>
      <w:r>
        <w:rPr>
          <w:rFonts w:ascii="Calibri"/>
          <w:spacing w:val="-1"/>
        </w:rPr>
        <w:t> </w:t>
      </w:r>
      <w:r>
        <w:rPr>
          <w:rFonts w:ascii="Calibri"/>
        </w:rPr>
        <w:t>using</w:t>
      </w:r>
      <w:r>
        <w:rPr>
          <w:rFonts w:ascii="Calibri"/>
          <w:spacing w:val="-3"/>
        </w:rPr>
        <w:t> </w:t>
      </w:r>
      <w:r>
        <w:rPr>
          <w:rFonts w:ascii="Calibri"/>
        </w:rPr>
        <w:t>certified</w:t>
      </w:r>
      <w:r>
        <w:rPr>
          <w:rFonts w:ascii="Calibri"/>
          <w:spacing w:val="-2"/>
        </w:rPr>
        <w:t> </w:t>
      </w:r>
      <w:r>
        <w:rPr>
          <w:rFonts w:ascii="Calibri"/>
        </w:rPr>
        <w:t>seeds</w:t>
      </w:r>
      <w:r>
        <w:rPr>
          <w:rFonts w:ascii="Calibri"/>
          <w:spacing w:val="-3"/>
        </w:rPr>
        <w:t> </w:t>
      </w:r>
      <w:r>
        <w:rPr>
          <w:rFonts w:ascii="Calibri"/>
        </w:rPr>
        <w:t>for</w:t>
      </w:r>
      <w:r>
        <w:rPr>
          <w:rFonts w:ascii="Calibri"/>
          <w:spacing w:val="-1"/>
        </w:rPr>
        <w:t> </w:t>
      </w:r>
      <w:r>
        <w:rPr>
          <w:rFonts w:ascii="Calibri"/>
          <w:spacing w:val="-2"/>
        </w:rPr>
        <w:t>planting.</w:t>
      </w:r>
      <w:r>
        <w:rPr>
          <w:rFonts w:ascii="Calibri"/>
        </w:rPr>
        <w:tab/>
      </w:r>
      <w:r>
        <w:rPr>
          <w:rFonts w:ascii="Calibri"/>
          <w:spacing w:val="-2"/>
        </w:rPr>
        <w:t>(2marks)</w:t>
      </w:r>
    </w:p>
    <w:p>
      <w:pPr>
        <w:spacing w:before="184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4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………………………………………………………………………………………………………………………………………………………..</w:t>
      </w:r>
    </w:p>
    <w:p>
      <w:pPr>
        <w:pStyle w:val="BodyText"/>
        <w:tabs>
          <w:tab w:pos="9373" w:val="left" w:leader="none"/>
        </w:tabs>
        <w:spacing w:before="134"/>
        <w:ind w:left="12"/>
        <w:rPr>
          <w:rFonts w:ascii="Calibri"/>
        </w:rPr>
      </w:pPr>
      <w:r>
        <w:rPr>
          <w:rFonts w:ascii="Calibri"/>
        </w:rPr>
        <w:t>(b).Give</w:t>
      </w:r>
      <w:r>
        <w:rPr>
          <w:rFonts w:ascii="Calibri"/>
          <w:spacing w:val="-4"/>
        </w:rPr>
        <w:t> </w:t>
      </w:r>
      <w:r>
        <w:rPr>
          <w:rFonts w:ascii="Calibri"/>
          <w:b/>
        </w:rPr>
        <w:t>four</w:t>
      </w:r>
      <w:r>
        <w:rPr>
          <w:rFonts w:ascii="Calibri"/>
          <w:b/>
          <w:spacing w:val="-2"/>
        </w:rPr>
        <w:t> </w:t>
      </w:r>
      <w:r>
        <w:rPr>
          <w:rFonts w:ascii="Calibri"/>
        </w:rPr>
        <w:t>disadvantages</w:t>
      </w:r>
      <w:r>
        <w:rPr>
          <w:rFonts w:ascii="Calibri"/>
          <w:spacing w:val="-3"/>
        </w:rPr>
        <w:t> </w:t>
      </w:r>
      <w:r>
        <w:rPr>
          <w:rFonts w:ascii="Calibri"/>
        </w:rPr>
        <w:t>of</w:t>
      </w:r>
      <w:r>
        <w:rPr>
          <w:rFonts w:ascii="Calibri"/>
          <w:spacing w:val="-3"/>
        </w:rPr>
        <w:t> </w:t>
      </w:r>
      <w:r>
        <w:rPr>
          <w:rFonts w:ascii="Calibri"/>
        </w:rPr>
        <w:t>using</w:t>
      </w:r>
      <w:r>
        <w:rPr>
          <w:rFonts w:ascii="Calibri"/>
          <w:spacing w:val="45"/>
        </w:rPr>
        <w:t> </w:t>
      </w:r>
      <w:r>
        <w:rPr>
          <w:rFonts w:ascii="Calibri"/>
        </w:rPr>
        <w:t>non</w:t>
      </w:r>
      <w:r>
        <w:rPr>
          <w:rFonts w:ascii="Calibri"/>
          <w:spacing w:val="-3"/>
        </w:rPr>
        <w:t> </w:t>
      </w:r>
      <w:r>
        <w:rPr>
          <w:rFonts w:ascii="Calibri"/>
        </w:rPr>
        <w:t>capped</w:t>
      </w:r>
      <w:r>
        <w:rPr>
          <w:rFonts w:ascii="Calibri"/>
          <w:spacing w:val="-4"/>
        </w:rPr>
        <w:t> </w:t>
      </w:r>
      <w:r>
        <w:rPr>
          <w:rFonts w:ascii="Calibri"/>
        </w:rPr>
        <w:t>multiple</w:t>
      </w:r>
      <w:r>
        <w:rPr>
          <w:rFonts w:ascii="Calibri"/>
          <w:spacing w:val="-4"/>
        </w:rPr>
        <w:t> </w:t>
      </w:r>
      <w:r>
        <w:rPr>
          <w:rFonts w:ascii="Calibri"/>
        </w:rPr>
        <w:t>stem</w:t>
      </w:r>
      <w:r>
        <w:rPr>
          <w:rFonts w:ascii="Calibri"/>
          <w:spacing w:val="-4"/>
        </w:rPr>
        <w:t> </w:t>
      </w:r>
      <w:r>
        <w:rPr>
          <w:rFonts w:ascii="Calibri"/>
        </w:rPr>
        <w:t>pruning</w:t>
      </w:r>
      <w:r>
        <w:rPr>
          <w:rFonts w:ascii="Calibri"/>
          <w:spacing w:val="-2"/>
        </w:rPr>
        <w:t> </w:t>
      </w:r>
      <w:r>
        <w:rPr>
          <w:rFonts w:ascii="Calibri"/>
        </w:rPr>
        <w:t>in</w:t>
      </w:r>
      <w:r>
        <w:rPr>
          <w:rFonts w:ascii="Calibri"/>
          <w:spacing w:val="-3"/>
        </w:rPr>
        <w:t> </w:t>
      </w:r>
      <w:r>
        <w:rPr>
          <w:rFonts w:ascii="Calibri"/>
          <w:spacing w:val="-2"/>
        </w:rPr>
        <w:t>coffee</w:t>
      </w:r>
      <w:r>
        <w:rPr>
          <w:rFonts w:ascii="Calibri"/>
        </w:rPr>
        <w:tab/>
      </w:r>
      <w:r>
        <w:rPr>
          <w:rFonts w:ascii="Calibri"/>
          <w:spacing w:val="-2"/>
        </w:rPr>
        <w:t>(2marks)</w:t>
      </w:r>
    </w:p>
    <w:p>
      <w:pPr>
        <w:spacing w:before="24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40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240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1000" w:top="660" w:bottom="1180" w:left="708" w:right="566"/>
        </w:sectPr>
      </w:pPr>
    </w:p>
    <w:p>
      <w:pPr>
        <w:pStyle w:val="ListParagraph"/>
        <w:numPr>
          <w:ilvl w:val="0"/>
          <w:numId w:val="3"/>
        </w:numPr>
        <w:tabs>
          <w:tab w:pos="303" w:val="left" w:leader="none"/>
        </w:tabs>
        <w:spacing w:line="240" w:lineRule="auto" w:before="41" w:after="0"/>
        <w:ind w:left="303" w:right="0" w:hanging="236"/>
        <w:jc w:val="left"/>
        <w:rPr>
          <w:rFonts w:ascii="Calibri"/>
          <w:sz w:val="24"/>
        </w:rPr>
      </w:pPr>
      <w:r>
        <w:rPr>
          <w:rFonts w:ascii="Calibri"/>
          <w:sz w:val="24"/>
        </w:rPr>
        <w:t>State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b/>
          <w:sz w:val="24"/>
        </w:rPr>
        <w:t>two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sz w:val="24"/>
        </w:rPr>
        <w:t>reasons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why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cassava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should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be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grown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as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last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crop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in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crop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rotation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programme.</w:t>
      </w:r>
      <w:r>
        <w:rPr>
          <w:rFonts w:ascii="Calibri"/>
          <w:spacing w:val="52"/>
          <w:sz w:val="24"/>
        </w:rPr>
        <w:t> </w:t>
      </w:r>
      <w:r>
        <w:rPr>
          <w:rFonts w:ascii="Calibri"/>
          <w:spacing w:val="-2"/>
          <w:sz w:val="24"/>
        </w:rPr>
        <w:t>(1mark)</w:t>
      </w:r>
    </w:p>
    <w:p>
      <w:pPr>
        <w:pStyle w:val="BodyText"/>
        <w:spacing w:before="51"/>
        <w:rPr>
          <w:rFonts w:ascii="Calibri"/>
        </w:rPr>
      </w:pPr>
    </w:p>
    <w:p>
      <w:pPr>
        <w:spacing w:before="0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3"/>
        </w:numPr>
        <w:tabs>
          <w:tab w:pos="194" w:val="left" w:leader="none"/>
          <w:tab w:pos="9373" w:val="left" w:leader="none"/>
        </w:tabs>
        <w:spacing w:line="240" w:lineRule="auto" w:before="132" w:after="0"/>
        <w:ind w:left="194" w:right="0" w:hanging="182"/>
        <w:jc w:val="left"/>
        <w:rPr>
          <w:rFonts w:ascii="Calibri"/>
          <w:sz w:val="24"/>
        </w:rPr>
      </w:pPr>
      <w:r>
        <w:rPr>
          <w:rFonts w:ascii="Calibri"/>
          <w:sz w:val="24"/>
        </w:rPr>
        <w:t>State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b/>
          <w:sz w:val="24"/>
        </w:rPr>
        <w:t>four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sz w:val="24"/>
        </w:rPr>
        <w:t>importance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farm </w:t>
      </w:r>
      <w:r>
        <w:rPr>
          <w:rFonts w:ascii="Calibri"/>
          <w:spacing w:val="-2"/>
          <w:sz w:val="24"/>
        </w:rPr>
        <w:t>records.</w:t>
      </w:r>
      <w:r>
        <w:rPr>
          <w:rFonts w:ascii="Calibri"/>
          <w:sz w:val="24"/>
        </w:rPr>
        <w:tab/>
      </w:r>
      <w:r>
        <w:rPr>
          <w:rFonts w:ascii="Calibri"/>
          <w:spacing w:val="-2"/>
          <w:sz w:val="24"/>
        </w:rPr>
        <w:t>(2marks)</w:t>
      </w:r>
    </w:p>
    <w:p>
      <w:pPr>
        <w:spacing w:before="186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3"/>
        </w:numPr>
        <w:tabs>
          <w:tab w:pos="194" w:val="left" w:leader="none"/>
          <w:tab w:pos="9429" w:val="left" w:leader="none"/>
        </w:tabs>
        <w:spacing w:line="240" w:lineRule="auto" w:before="132" w:after="0"/>
        <w:ind w:left="194" w:right="0" w:hanging="182"/>
        <w:jc w:val="left"/>
        <w:rPr>
          <w:rFonts w:ascii="Calibri"/>
          <w:sz w:val="24"/>
        </w:rPr>
      </w:pPr>
      <w:r>
        <w:rPr>
          <w:rFonts w:ascii="Calibri"/>
          <w:sz w:val="24"/>
        </w:rPr>
        <w:t>Name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b/>
          <w:sz w:val="24"/>
        </w:rPr>
        <w:t>two</w:t>
      </w:r>
      <w:r>
        <w:rPr>
          <w:rFonts w:ascii="Calibri"/>
          <w:b/>
          <w:spacing w:val="-4"/>
          <w:sz w:val="24"/>
        </w:rPr>
        <w:t> </w:t>
      </w:r>
      <w:r>
        <w:rPr>
          <w:rFonts w:ascii="Calibri"/>
          <w:sz w:val="24"/>
        </w:rPr>
        <w:t>aspects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light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that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affect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crop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2"/>
          <w:sz w:val="24"/>
        </w:rPr>
        <w:t>production.</w:t>
      </w:r>
      <w:r>
        <w:rPr>
          <w:rFonts w:ascii="Calibri"/>
          <w:sz w:val="24"/>
        </w:rPr>
        <w:tab/>
      </w:r>
      <w:r>
        <w:rPr>
          <w:rFonts w:ascii="Calibri"/>
          <w:spacing w:val="-2"/>
          <w:sz w:val="24"/>
        </w:rPr>
        <w:t>(1mark)</w:t>
      </w:r>
    </w:p>
    <w:p>
      <w:pPr>
        <w:spacing w:before="18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4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BodyText"/>
        <w:tabs>
          <w:tab w:pos="9484" w:val="left" w:leader="none"/>
        </w:tabs>
        <w:spacing w:before="131"/>
        <w:ind w:left="12"/>
        <w:rPr>
          <w:rFonts w:ascii="Calibri"/>
        </w:rPr>
      </w:pPr>
      <w:r>
        <w:rPr>
          <w:rFonts w:ascii="Calibri"/>
        </w:rPr>
        <w:t>10.(a)</w:t>
      </w:r>
      <w:r>
        <w:rPr>
          <w:rFonts w:ascii="Calibri"/>
          <w:spacing w:val="-3"/>
        </w:rPr>
        <w:t> </w:t>
      </w:r>
      <w:r>
        <w:rPr>
          <w:rFonts w:ascii="Calibri"/>
        </w:rPr>
        <w:t>Name</w:t>
      </w:r>
      <w:r>
        <w:rPr>
          <w:rFonts w:ascii="Calibri"/>
          <w:spacing w:val="-3"/>
        </w:rPr>
        <w:t> </w:t>
      </w:r>
      <w:r>
        <w:rPr>
          <w:rFonts w:ascii="Calibri"/>
        </w:rPr>
        <w:t>any</w:t>
      </w:r>
      <w:r>
        <w:rPr>
          <w:rFonts w:ascii="Calibri"/>
          <w:spacing w:val="-6"/>
        </w:rPr>
        <w:t> </w:t>
      </w:r>
      <w:r>
        <w:rPr>
          <w:rFonts w:ascii="Calibri"/>
        </w:rPr>
        <w:t>two</w:t>
      </w:r>
      <w:r>
        <w:rPr>
          <w:rFonts w:ascii="Calibri"/>
          <w:spacing w:val="-1"/>
        </w:rPr>
        <w:t> </w:t>
      </w:r>
      <w:r>
        <w:rPr>
          <w:rFonts w:ascii="Calibri"/>
        </w:rPr>
        <w:t>high</w:t>
      </w:r>
      <w:r>
        <w:rPr>
          <w:rFonts w:ascii="Calibri"/>
          <w:spacing w:val="-2"/>
        </w:rPr>
        <w:t> </w:t>
      </w:r>
      <w:r>
        <w:rPr>
          <w:rFonts w:ascii="Calibri"/>
        </w:rPr>
        <w:t>altitude</w:t>
      </w:r>
      <w:r>
        <w:rPr>
          <w:rFonts w:ascii="Calibri"/>
          <w:spacing w:val="-4"/>
        </w:rPr>
        <w:t> </w:t>
      </w:r>
      <w:r>
        <w:rPr>
          <w:rFonts w:ascii="Calibri"/>
        </w:rPr>
        <w:t>legume</w:t>
      </w:r>
      <w:r>
        <w:rPr>
          <w:rFonts w:ascii="Calibri"/>
          <w:spacing w:val="3"/>
        </w:rPr>
        <w:t> </w:t>
      </w:r>
      <w:r>
        <w:rPr>
          <w:rFonts w:ascii="Calibri"/>
          <w:spacing w:val="-2"/>
        </w:rPr>
        <w:t>pastures.</w:t>
      </w:r>
      <w:r>
        <w:rPr>
          <w:rFonts w:ascii="Calibri"/>
        </w:rPr>
        <w:tab/>
      </w:r>
      <w:r>
        <w:rPr>
          <w:rFonts w:ascii="Calibri"/>
          <w:spacing w:val="-2"/>
        </w:rPr>
        <w:t>(1mark)</w:t>
      </w:r>
    </w:p>
    <w:p>
      <w:pPr>
        <w:pStyle w:val="BodyText"/>
        <w:spacing w:before="207"/>
        <w:rPr>
          <w:rFonts w:ascii="Calibri"/>
        </w:rPr>
      </w:pPr>
    </w:p>
    <w:p>
      <w:pPr>
        <w:spacing w:before="1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BodyText"/>
        <w:tabs>
          <w:tab w:pos="9373" w:val="left" w:leader="none"/>
        </w:tabs>
        <w:spacing w:before="132"/>
        <w:ind w:left="12"/>
        <w:rPr>
          <w:rFonts w:ascii="Calibri"/>
        </w:rPr>
      </w:pPr>
      <w:r>
        <w:rPr>
          <w:rFonts w:ascii="Calibri"/>
        </w:rPr>
        <w:t>(b)</w:t>
      </w:r>
      <w:r>
        <w:rPr>
          <w:rFonts w:ascii="Calibri"/>
          <w:spacing w:val="-2"/>
        </w:rPr>
        <w:t> </w:t>
      </w:r>
      <w:r>
        <w:rPr>
          <w:rFonts w:ascii="Calibri"/>
        </w:rPr>
        <w:t>State</w:t>
      </w:r>
      <w:r>
        <w:rPr>
          <w:rFonts w:ascii="Calibri"/>
          <w:spacing w:val="-1"/>
        </w:rPr>
        <w:t> </w:t>
      </w:r>
      <w:r>
        <w:rPr>
          <w:rFonts w:ascii="Calibri"/>
        </w:rPr>
        <w:t>two</w:t>
      </w:r>
      <w:r>
        <w:rPr>
          <w:rFonts w:ascii="Calibri"/>
          <w:spacing w:val="-4"/>
        </w:rPr>
        <w:t> </w:t>
      </w:r>
      <w:r>
        <w:rPr>
          <w:rFonts w:ascii="Calibri"/>
        </w:rPr>
        <w:t>advantages</w:t>
      </w:r>
      <w:r>
        <w:rPr>
          <w:rFonts w:ascii="Calibri"/>
          <w:spacing w:val="-4"/>
        </w:rPr>
        <w:t> </w:t>
      </w:r>
      <w:r>
        <w:rPr>
          <w:rFonts w:ascii="Calibri"/>
        </w:rPr>
        <w:t>of</w:t>
      </w:r>
      <w:r>
        <w:rPr>
          <w:rFonts w:ascii="Calibri"/>
          <w:spacing w:val="-3"/>
        </w:rPr>
        <w:t> </w:t>
      </w:r>
      <w:r>
        <w:rPr>
          <w:rFonts w:ascii="Calibri"/>
        </w:rPr>
        <w:t>pure</w:t>
      </w:r>
      <w:r>
        <w:rPr>
          <w:rFonts w:ascii="Calibri"/>
          <w:spacing w:val="-1"/>
        </w:rPr>
        <w:t> </w:t>
      </w:r>
      <w:r>
        <w:rPr>
          <w:rFonts w:ascii="Calibri"/>
        </w:rPr>
        <w:t>stand </w:t>
      </w:r>
      <w:r>
        <w:rPr>
          <w:rFonts w:ascii="Calibri"/>
          <w:spacing w:val="-2"/>
        </w:rPr>
        <w:t>pastures.</w:t>
      </w:r>
      <w:r>
        <w:rPr>
          <w:rFonts w:ascii="Calibri"/>
        </w:rPr>
        <w:tab/>
      </w:r>
      <w:r>
        <w:rPr>
          <w:rFonts w:ascii="Calibri"/>
          <w:spacing w:val="-2"/>
        </w:rPr>
        <w:t>(1marks)</w:t>
      </w:r>
    </w:p>
    <w:p>
      <w:pPr>
        <w:spacing w:before="184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………………………………………………………………………………………………………………………………………………………..</w:t>
      </w:r>
    </w:p>
    <w:p>
      <w:pPr>
        <w:tabs>
          <w:tab w:pos="9373" w:val="left" w:leader="none"/>
        </w:tabs>
        <w:spacing w:line="360" w:lineRule="auto" w:before="132"/>
        <w:ind w:left="12" w:right="238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11.a)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Apart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from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identity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owner,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title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number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size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land,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name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other two essentials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contained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on 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land title deed.</w:t>
        <w:tab/>
        <w:t>(1 mark)</w:t>
      </w:r>
    </w:p>
    <w:p>
      <w:pPr>
        <w:spacing w:before="16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1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4"/>
        </w:numPr>
        <w:tabs>
          <w:tab w:pos="293" w:val="left" w:leader="none"/>
          <w:tab w:pos="9373" w:val="left" w:leader="none"/>
        </w:tabs>
        <w:spacing w:line="240" w:lineRule="auto" w:before="132" w:after="0"/>
        <w:ind w:left="293" w:right="0" w:hanging="281"/>
        <w:jc w:val="left"/>
        <w:rPr>
          <w:rFonts w:ascii="Calibri"/>
          <w:sz w:val="22"/>
        </w:rPr>
      </w:pPr>
      <w:r>
        <w:rPr>
          <w:rFonts w:ascii="Calibri"/>
          <w:sz w:val="22"/>
        </w:rPr>
        <w:t>Give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b/>
          <w:sz w:val="22"/>
        </w:rPr>
        <w:t>four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sz w:val="22"/>
        </w:rPr>
        <w:t>importance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land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title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4"/>
          <w:sz w:val="22"/>
        </w:rPr>
        <w:t>deed.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(2marks)</w:t>
      </w:r>
    </w:p>
    <w:p>
      <w:pPr>
        <w:pStyle w:val="BodyText"/>
        <w:spacing w:before="28"/>
        <w:rPr>
          <w:rFonts w:ascii="Calibri"/>
          <w:sz w:val="22"/>
        </w:rPr>
      </w:pPr>
    </w:p>
    <w:p>
      <w:pPr>
        <w:spacing w:before="0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1000" w:top="660" w:bottom="1220" w:left="708" w:right="566"/>
        </w:sectPr>
      </w:pPr>
    </w:p>
    <w:p>
      <w:pPr>
        <w:pStyle w:val="ListParagraph"/>
        <w:numPr>
          <w:ilvl w:val="0"/>
          <w:numId w:val="5"/>
        </w:numPr>
        <w:tabs>
          <w:tab w:pos="290" w:val="left" w:leader="none"/>
          <w:tab w:pos="9424" w:val="left" w:leader="none"/>
        </w:tabs>
        <w:spacing w:line="240" w:lineRule="auto" w:before="38" w:after="0"/>
        <w:ind w:left="290" w:right="0" w:hanging="278"/>
        <w:jc w:val="left"/>
        <w:rPr>
          <w:rFonts w:ascii="Calibri"/>
          <w:sz w:val="20"/>
        </w:rPr>
      </w:pPr>
      <w:r>
        <w:rPr>
          <w:rFonts w:ascii="Calibri"/>
          <w:sz w:val="22"/>
        </w:rPr>
        <w:t>List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b/>
          <w:sz w:val="22"/>
        </w:rPr>
        <w:t>four</w:t>
      </w:r>
      <w:r>
        <w:rPr>
          <w:rFonts w:ascii="Calibri"/>
          <w:b/>
          <w:spacing w:val="-6"/>
          <w:sz w:val="22"/>
        </w:rPr>
        <w:t> </w:t>
      </w:r>
      <w:r>
        <w:rPr>
          <w:rFonts w:ascii="Calibri"/>
          <w:sz w:val="22"/>
        </w:rPr>
        <w:t>methods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fertilizer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pacing w:val="-2"/>
          <w:sz w:val="22"/>
        </w:rPr>
        <w:t>application.</w:t>
      </w:r>
      <w:r>
        <w:rPr>
          <w:rFonts w:ascii="Calibri"/>
          <w:sz w:val="22"/>
        </w:rPr>
        <w:tab/>
        <w:t>(</w:t>
      </w:r>
      <w:r>
        <w:rPr>
          <w:rFonts w:ascii="Calibri"/>
          <w:spacing w:val="-2"/>
          <w:sz w:val="22"/>
        </w:rPr>
        <w:t> 2marks)</w:t>
      </w:r>
    </w:p>
    <w:p>
      <w:pPr>
        <w:spacing w:before="18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5"/>
        </w:numPr>
        <w:tabs>
          <w:tab w:pos="341" w:val="left" w:leader="none"/>
          <w:tab w:pos="9424" w:val="left" w:leader="none"/>
        </w:tabs>
        <w:spacing w:line="240" w:lineRule="auto" w:before="131" w:after="0"/>
        <w:ind w:left="341" w:right="0" w:hanging="329"/>
        <w:jc w:val="left"/>
        <w:rPr>
          <w:rFonts w:ascii="Calibri"/>
          <w:sz w:val="22"/>
        </w:rPr>
      </w:pPr>
      <w:r>
        <w:rPr>
          <w:rFonts w:ascii="Calibri"/>
          <w:sz w:val="22"/>
        </w:rPr>
        <w:t>State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b/>
          <w:sz w:val="22"/>
        </w:rPr>
        <w:t>four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sz w:val="22"/>
        </w:rPr>
        <w:t>advantages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growing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maize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in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rows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instead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broadcasting.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(2marks)</w:t>
      </w:r>
    </w:p>
    <w:p>
      <w:pPr>
        <w:spacing w:before="184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5"/>
        </w:numPr>
        <w:tabs>
          <w:tab w:pos="341" w:val="left" w:leader="none"/>
          <w:tab w:pos="9373" w:val="left" w:leader="none"/>
        </w:tabs>
        <w:spacing w:line="240" w:lineRule="auto" w:before="131" w:after="0"/>
        <w:ind w:left="341" w:right="0" w:hanging="329"/>
        <w:jc w:val="left"/>
        <w:rPr>
          <w:rFonts w:ascii="Calibri"/>
          <w:sz w:val="22"/>
        </w:rPr>
      </w:pPr>
      <w:r>
        <w:rPr>
          <w:rFonts w:ascii="Calibri"/>
          <w:sz w:val="22"/>
        </w:rPr>
        <w:t>Name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b/>
          <w:sz w:val="22"/>
        </w:rPr>
        <w:t>four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sz w:val="22"/>
        </w:rPr>
        <w:t>factors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that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determine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choice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nursery</w:t>
      </w:r>
      <w:r>
        <w:rPr>
          <w:rFonts w:ascii="Calibri"/>
          <w:spacing w:val="-2"/>
          <w:sz w:val="22"/>
        </w:rPr>
        <w:t> site.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(2marks)</w:t>
      </w:r>
    </w:p>
    <w:p>
      <w:pPr>
        <w:spacing w:before="18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5"/>
        </w:numPr>
        <w:tabs>
          <w:tab w:pos="341" w:val="left" w:leader="none"/>
          <w:tab w:pos="9424" w:val="left" w:leader="none"/>
        </w:tabs>
        <w:spacing w:line="240" w:lineRule="auto" w:before="132" w:after="0"/>
        <w:ind w:left="341" w:right="0" w:hanging="329"/>
        <w:jc w:val="left"/>
        <w:rPr>
          <w:rFonts w:ascii="Calibri"/>
          <w:sz w:val="22"/>
        </w:rPr>
      </w:pPr>
      <w:r>
        <w:rPr>
          <w:rFonts w:ascii="Calibri"/>
          <w:sz w:val="22"/>
        </w:rPr>
        <w:t>Name</w:t>
      </w:r>
      <w:r>
        <w:rPr>
          <w:rFonts w:ascii="Calibri"/>
          <w:spacing w:val="-9"/>
          <w:sz w:val="22"/>
        </w:rPr>
        <w:t> </w:t>
      </w:r>
      <w:r>
        <w:rPr>
          <w:rFonts w:ascii="Calibri"/>
          <w:b/>
          <w:sz w:val="22"/>
        </w:rPr>
        <w:t>two</w:t>
      </w:r>
      <w:r>
        <w:rPr>
          <w:rFonts w:ascii="Calibri"/>
          <w:b/>
          <w:spacing w:val="-6"/>
          <w:sz w:val="22"/>
        </w:rPr>
        <w:t> </w:t>
      </w:r>
      <w:r>
        <w:rPr>
          <w:rFonts w:ascii="Calibri"/>
          <w:sz w:val="22"/>
        </w:rPr>
        <w:t>post-harvest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practices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in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2"/>
          <w:sz w:val="22"/>
        </w:rPr>
        <w:t>beans.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(1marks)</w:t>
      </w:r>
    </w:p>
    <w:p>
      <w:pPr>
        <w:spacing w:before="181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5"/>
        </w:numPr>
        <w:tabs>
          <w:tab w:pos="341" w:val="left" w:leader="none"/>
          <w:tab w:pos="9424" w:val="left" w:leader="none"/>
        </w:tabs>
        <w:spacing w:line="240" w:lineRule="auto" w:before="131" w:after="0"/>
        <w:ind w:left="341" w:right="0" w:hanging="329"/>
        <w:jc w:val="left"/>
        <w:rPr>
          <w:rFonts w:ascii="Calibri"/>
          <w:sz w:val="22"/>
        </w:rPr>
      </w:pPr>
      <w:r>
        <w:rPr>
          <w:rFonts w:ascii="Calibri"/>
          <w:sz w:val="22"/>
        </w:rPr>
        <w:t>Give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b/>
          <w:sz w:val="22"/>
        </w:rPr>
        <w:t>four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sz w:val="22"/>
        </w:rPr>
        <w:t>reasons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why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burning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is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discouraged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as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method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land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2"/>
          <w:sz w:val="22"/>
        </w:rPr>
        <w:t>clearing.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(2marks)</w:t>
      </w:r>
    </w:p>
    <w:p>
      <w:pPr>
        <w:spacing w:before="185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1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1000" w:top="660" w:bottom="1220" w:left="708" w:right="566"/>
        </w:sectPr>
      </w:pPr>
    </w:p>
    <w:p>
      <w:pPr>
        <w:spacing w:before="82"/>
        <w:ind w:left="12" w:right="0" w:firstLine="0"/>
        <w:jc w:val="left"/>
        <w:rPr>
          <w:b/>
          <w:sz w:val="22"/>
        </w:rPr>
      </w:pPr>
      <w:r>
        <w:rPr>
          <w:b/>
          <w:sz w:val="22"/>
        </w:rPr>
        <w:t>SECTION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20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MARKS</w:t>
      </w:r>
    </w:p>
    <w:p>
      <w:pPr>
        <w:spacing w:line="240" w:lineRule="auto" w:before="59"/>
        <w:rPr>
          <w:b/>
          <w:sz w:val="22"/>
        </w:rPr>
      </w:pPr>
    </w:p>
    <w:p>
      <w:pPr>
        <w:pStyle w:val="ListParagraph"/>
        <w:numPr>
          <w:ilvl w:val="0"/>
          <w:numId w:val="5"/>
        </w:numPr>
        <w:tabs>
          <w:tab w:pos="365" w:val="left" w:leader="none"/>
        </w:tabs>
        <w:spacing w:line="240" w:lineRule="auto" w:before="0" w:after="0"/>
        <w:ind w:left="365" w:right="0" w:hanging="353"/>
        <w:jc w:val="left"/>
        <w:rPr>
          <w:rFonts w:ascii="Tahoma"/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table</w:t>
      </w:r>
      <w:r>
        <w:rPr>
          <w:spacing w:val="-4"/>
          <w:sz w:val="22"/>
        </w:rPr>
        <w:t> </w:t>
      </w:r>
      <w:r>
        <w:rPr>
          <w:sz w:val="22"/>
        </w:rPr>
        <w:t>below</w:t>
      </w:r>
      <w:r>
        <w:rPr>
          <w:spacing w:val="-3"/>
          <w:sz w:val="22"/>
        </w:rPr>
        <w:t> </w:t>
      </w:r>
      <w:r>
        <w:rPr>
          <w:sz w:val="22"/>
        </w:rPr>
        <w:t>shows</w:t>
      </w:r>
      <w:r>
        <w:rPr>
          <w:spacing w:val="-5"/>
          <w:sz w:val="22"/>
        </w:rPr>
        <w:t> </w:t>
      </w:r>
      <w:r>
        <w:rPr>
          <w:sz w:val="22"/>
        </w:rPr>
        <w:t>output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maize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response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increase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D.A.P</w:t>
      </w:r>
      <w:r>
        <w:rPr>
          <w:spacing w:val="-5"/>
          <w:sz w:val="22"/>
        </w:rPr>
        <w:t> </w:t>
      </w:r>
      <w:r>
        <w:rPr>
          <w:sz w:val="22"/>
        </w:rPr>
        <w:t>fertilizers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one</w:t>
      </w:r>
      <w:r>
        <w:rPr>
          <w:spacing w:val="-2"/>
          <w:sz w:val="22"/>
        </w:rPr>
        <w:t> </w:t>
      </w:r>
      <w:r>
        <w:rPr>
          <w:sz w:val="22"/>
        </w:rPr>
        <w:t>hectare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land.</w:t>
      </w:r>
    </w:p>
    <w:p>
      <w:pPr>
        <w:pStyle w:val="BodyText"/>
        <w:spacing w:before="71"/>
        <w:rPr>
          <w:sz w:val="20"/>
        </w:rPr>
      </w:pPr>
    </w:p>
    <w:tbl>
      <w:tblPr>
        <w:tblW w:w="0" w:type="auto"/>
        <w:jc w:val="left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7"/>
        <w:gridCol w:w="1995"/>
        <w:gridCol w:w="1992"/>
        <w:gridCol w:w="1995"/>
        <w:gridCol w:w="1994"/>
      </w:tblGrid>
      <w:tr>
        <w:trPr>
          <w:trHeight w:val="1298" w:hRule="atLeast"/>
        </w:trPr>
        <w:tc>
          <w:tcPr>
            <w:tcW w:w="1987" w:type="dxa"/>
          </w:tcPr>
          <w:p>
            <w:pPr>
              <w:pStyle w:val="TableParagraph"/>
              <w:spacing w:line="357" w:lineRule="auto"/>
              <w:ind w:left="107"/>
              <w:rPr>
                <w:sz w:val="22"/>
              </w:rPr>
            </w:pPr>
            <w:r>
              <w:rPr>
                <w:sz w:val="22"/>
              </w:rPr>
              <w:t>Fixed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input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(in </w:t>
            </w:r>
            <w:r>
              <w:rPr>
                <w:spacing w:val="-4"/>
                <w:sz w:val="22"/>
              </w:rPr>
              <w:t>ha)</w:t>
            </w:r>
          </w:p>
        </w:tc>
        <w:tc>
          <w:tcPr>
            <w:tcW w:w="1995" w:type="dxa"/>
          </w:tcPr>
          <w:p>
            <w:pPr>
              <w:pStyle w:val="TableParagraph"/>
              <w:tabs>
                <w:tab w:pos="1434" w:val="left" w:leader="none"/>
              </w:tabs>
              <w:spacing w:line="247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Variable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input</w:t>
            </w:r>
          </w:p>
          <w:p>
            <w:pPr>
              <w:pStyle w:val="TableParagraph"/>
              <w:spacing w:before="124"/>
              <w:ind w:left="107"/>
              <w:rPr>
                <w:sz w:val="22"/>
              </w:rPr>
            </w:pPr>
            <w:r>
              <w:rPr>
                <w:sz w:val="22"/>
              </w:rPr>
              <w:t>D.A.P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30kg-</w:t>
            </w:r>
            <w:r>
              <w:rPr>
                <w:spacing w:val="-5"/>
                <w:sz w:val="22"/>
              </w:rPr>
              <w:t>bag</w:t>
            </w:r>
          </w:p>
        </w:tc>
        <w:tc>
          <w:tcPr>
            <w:tcW w:w="1992" w:type="dxa"/>
          </w:tcPr>
          <w:p>
            <w:pPr>
              <w:pStyle w:val="TableParagraph"/>
              <w:spacing w:line="357" w:lineRule="auto"/>
              <w:ind w:left="107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product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maize yield in 90-kg bag</w:t>
            </w:r>
          </w:p>
        </w:tc>
        <w:tc>
          <w:tcPr>
            <w:tcW w:w="1995" w:type="dxa"/>
          </w:tcPr>
          <w:p>
            <w:pPr>
              <w:pStyle w:val="TableParagraph"/>
              <w:spacing w:line="357" w:lineRule="auto"/>
              <w:ind w:left="108" w:right="96"/>
              <w:jc w:val="both"/>
              <w:rPr>
                <w:sz w:val="22"/>
              </w:rPr>
            </w:pPr>
            <w:r>
              <w:rPr>
                <w:sz w:val="22"/>
              </w:rPr>
              <w:t>Average </w:t>
            </w:r>
            <w:r>
              <w:rPr>
                <w:sz w:val="22"/>
              </w:rPr>
              <w:t>product (AP) maize in 90kg </w:t>
            </w:r>
            <w:r>
              <w:rPr>
                <w:spacing w:val="-4"/>
                <w:sz w:val="22"/>
              </w:rPr>
              <w:t>bag</w:t>
            </w:r>
          </w:p>
        </w:tc>
        <w:tc>
          <w:tcPr>
            <w:tcW w:w="1994" w:type="dxa"/>
          </w:tcPr>
          <w:p>
            <w:pPr>
              <w:pStyle w:val="TableParagraph"/>
              <w:tabs>
                <w:tab w:pos="1218" w:val="left" w:leader="none"/>
              </w:tabs>
              <w:spacing w:line="357" w:lineRule="auto"/>
              <w:ind w:left="108" w:right="93"/>
              <w:rPr>
                <w:sz w:val="22"/>
              </w:rPr>
            </w:pPr>
            <w:r>
              <w:rPr>
                <w:spacing w:val="-2"/>
                <w:sz w:val="22"/>
              </w:rPr>
              <w:t>Marginal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product </w:t>
            </w:r>
            <w:r>
              <w:rPr>
                <w:sz w:val="22"/>
              </w:rPr>
              <w:t>(M.P) in 90kg bag</w:t>
            </w:r>
          </w:p>
        </w:tc>
      </w:tr>
      <w:tr>
        <w:trPr>
          <w:trHeight w:val="2697" w:hRule="atLeast"/>
        </w:trPr>
        <w:tc>
          <w:tcPr>
            <w:tcW w:w="1987" w:type="dxa"/>
          </w:tcPr>
          <w:p>
            <w:pPr>
              <w:pStyle w:val="TableParagraph"/>
              <w:spacing w:line="244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  <w:p>
            <w:pPr>
              <w:pStyle w:val="TableParagraph"/>
              <w:spacing w:before="3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995" w:type="dxa"/>
          </w:tcPr>
          <w:p>
            <w:pPr>
              <w:pStyle w:val="TableParagraph"/>
              <w:spacing w:line="244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  <w:p>
            <w:pPr>
              <w:pStyle w:val="TableParagraph"/>
              <w:spacing w:before="3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92" w:type="dxa"/>
          </w:tcPr>
          <w:p>
            <w:pPr>
              <w:pStyle w:val="TableParagraph"/>
              <w:spacing w:line="244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  <w:p>
            <w:pPr>
              <w:pStyle w:val="TableParagraph"/>
              <w:spacing w:before="3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995" w:type="dxa"/>
          </w:tcPr>
          <w:p>
            <w:pPr>
              <w:pStyle w:val="TableParagraph"/>
              <w:spacing w:line="244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31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994" w:type="dxa"/>
          </w:tcPr>
          <w:p>
            <w:pPr>
              <w:pStyle w:val="TableParagraph"/>
              <w:spacing w:line="244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31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</w:tbl>
    <w:p>
      <w:pPr>
        <w:pStyle w:val="ListParagraph"/>
        <w:numPr>
          <w:ilvl w:val="1"/>
          <w:numId w:val="5"/>
        </w:numPr>
        <w:tabs>
          <w:tab w:pos="1020" w:val="left" w:leader="none"/>
          <w:tab w:pos="9373" w:val="left" w:leader="none"/>
        </w:tabs>
        <w:spacing w:line="240" w:lineRule="auto" w:before="0" w:after="0"/>
        <w:ind w:left="1020" w:right="0" w:hanging="288"/>
        <w:jc w:val="left"/>
        <w:rPr>
          <w:rFonts w:ascii="Cambria"/>
          <w:sz w:val="22"/>
        </w:rPr>
      </w:pPr>
      <w:r>
        <w:rPr>
          <w:rFonts w:ascii="Cambria"/>
          <w:sz w:val="22"/>
        </w:rPr>
        <w:t>Fill</w:t>
      </w:r>
      <w:r>
        <w:rPr>
          <w:rFonts w:ascii="Cambria"/>
          <w:spacing w:val="-4"/>
          <w:sz w:val="22"/>
        </w:rPr>
        <w:t> </w:t>
      </w:r>
      <w:r>
        <w:rPr>
          <w:rFonts w:ascii="Cambria"/>
          <w:sz w:val="22"/>
        </w:rPr>
        <w:t>in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the</w:t>
      </w:r>
      <w:r>
        <w:rPr>
          <w:rFonts w:ascii="Cambria"/>
          <w:spacing w:val="-4"/>
          <w:sz w:val="22"/>
        </w:rPr>
        <w:t> </w:t>
      </w:r>
      <w:r>
        <w:rPr>
          <w:rFonts w:ascii="Cambria"/>
          <w:sz w:val="22"/>
        </w:rPr>
        <w:t>table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for</w:t>
      </w:r>
      <w:r>
        <w:rPr>
          <w:rFonts w:ascii="Cambria"/>
          <w:spacing w:val="-4"/>
          <w:sz w:val="22"/>
        </w:rPr>
        <w:t> </w:t>
      </w:r>
      <w:r>
        <w:rPr>
          <w:rFonts w:ascii="Cambria"/>
          <w:sz w:val="22"/>
        </w:rPr>
        <w:t>average</w:t>
      </w:r>
      <w:r>
        <w:rPr>
          <w:rFonts w:ascii="Cambria"/>
          <w:spacing w:val="-3"/>
          <w:sz w:val="22"/>
        </w:rPr>
        <w:t> </w:t>
      </w:r>
      <w:r>
        <w:rPr>
          <w:rFonts w:ascii="Cambria"/>
          <w:sz w:val="22"/>
        </w:rPr>
        <w:t>product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(A.P)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and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marginal</w:t>
      </w:r>
      <w:r>
        <w:rPr>
          <w:rFonts w:ascii="Cambria"/>
          <w:spacing w:val="-4"/>
          <w:sz w:val="22"/>
        </w:rPr>
        <w:t> </w:t>
      </w:r>
      <w:r>
        <w:rPr>
          <w:rFonts w:ascii="Cambria"/>
          <w:sz w:val="22"/>
        </w:rPr>
        <w:t>products</w:t>
      </w:r>
      <w:r>
        <w:rPr>
          <w:rFonts w:ascii="Cambria"/>
          <w:spacing w:val="-2"/>
          <w:sz w:val="22"/>
        </w:rPr>
        <w:t> (M.P)</w:t>
      </w:r>
      <w:r>
        <w:rPr>
          <w:rFonts w:ascii="Cambria"/>
          <w:sz w:val="22"/>
        </w:rPr>
        <w:tab/>
      </w:r>
      <w:r>
        <w:rPr>
          <w:rFonts w:ascii="Cambria"/>
          <w:spacing w:val="-2"/>
          <w:sz w:val="22"/>
        </w:rPr>
        <w:t>(5marks)</w:t>
      </w:r>
    </w:p>
    <w:p>
      <w:pPr>
        <w:pStyle w:val="ListParagraph"/>
        <w:numPr>
          <w:ilvl w:val="0"/>
          <w:numId w:val="5"/>
        </w:numPr>
        <w:tabs>
          <w:tab w:pos="372" w:val="left" w:leader="none"/>
          <w:tab w:pos="432" w:val="left" w:leader="none"/>
        </w:tabs>
        <w:spacing w:line="259" w:lineRule="auto" w:before="176" w:after="0"/>
        <w:ind w:left="432" w:right="1682" w:hanging="42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following</w:t>
      </w:r>
      <w:r>
        <w:rPr>
          <w:spacing w:val="-6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list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plant</w:t>
      </w:r>
      <w:r>
        <w:rPr>
          <w:spacing w:val="-3"/>
          <w:sz w:val="24"/>
        </w:rPr>
        <w:t> </w:t>
      </w:r>
      <w:r>
        <w:rPr>
          <w:sz w:val="24"/>
        </w:rPr>
        <w:t>nutrients;</w:t>
      </w:r>
      <w:r>
        <w:rPr>
          <w:spacing w:val="-3"/>
          <w:sz w:val="24"/>
        </w:rPr>
        <w:t> </w:t>
      </w:r>
      <w:r>
        <w:rPr>
          <w:sz w:val="24"/>
        </w:rPr>
        <w:t>Copper,</w:t>
      </w:r>
      <w:r>
        <w:rPr>
          <w:spacing w:val="-3"/>
          <w:sz w:val="24"/>
        </w:rPr>
        <w:t> </w:t>
      </w:r>
      <w:r>
        <w:rPr>
          <w:sz w:val="24"/>
        </w:rPr>
        <w:t>Calcium,</w:t>
      </w:r>
      <w:r>
        <w:rPr>
          <w:spacing w:val="-3"/>
          <w:sz w:val="24"/>
        </w:rPr>
        <w:t> </w:t>
      </w:r>
      <w:r>
        <w:rPr>
          <w:sz w:val="24"/>
        </w:rPr>
        <w:t>Nitrogen,</w:t>
      </w:r>
      <w:r>
        <w:rPr>
          <w:spacing w:val="-3"/>
          <w:sz w:val="24"/>
        </w:rPr>
        <w:t> </w:t>
      </w:r>
      <w:r>
        <w:rPr>
          <w:sz w:val="24"/>
        </w:rPr>
        <w:t>Molybdenum,</w:t>
      </w:r>
      <w:r>
        <w:rPr>
          <w:spacing w:val="-1"/>
          <w:sz w:val="24"/>
        </w:rPr>
        <w:t> </w:t>
      </w:r>
      <w:r>
        <w:rPr>
          <w:sz w:val="24"/>
        </w:rPr>
        <w:t>Zinc, Phosphorus, Carbon, Sulphur, Iron and Magnesium.</w:t>
      </w:r>
    </w:p>
    <w:p>
      <w:pPr>
        <w:pStyle w:val="BodyText"/>
        <w:spacing w:line="275" w:lineRule="exact"/>
        <w:ind w:left="432"/>
      </w:pPr>
      <w:r>
        <w:rPr/>
        <w:t>Which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above plant nutrients </w:t>
      </w:r>
      <w:r>
        <w:rPr>
          <w:spacing w:val="-4"/>
        </w:rPr>
        <w:t>are:</w:t>
      </w:r>
    </w:p>
    <w:p>
      <w:pPr>
        <w:pStyle w:val="ListParagraph"/>
        <w:numPr>
          <w:ilvl w:val="0"/>
          <w:numId w:val="6"/>
        </w:numPr>
        <w:tabs>
          <w:tab w:pos="335" w:val="left" w:leader="none"/>
          <w:tab w:pos="9373" w:val="left" w:leader="none"/>
        </w:tabs>
        <w:spacing w:line="240" w:lineRule="auto" w:before="21" w:after="0"/>
        <w:ind w:left="335" w:right="0" w:hanging="323"/>
        <w:jc w:val="left"/>
        <w:rPr>
          <w:sz w:val="24"/>
        </w:rPr>
      </w:pPr>
      <w:r>
        <w:rPr>
          <w:spacing w:val="-2"/>
          <w:sz w:val="24"/>
        </w:rPr>
        <w:t>Macro-nutrients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spacing w:before="22"/>
        <w:ind w:left="1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6"/>
        </w:numPr>
        <w:tabs>
          <w:tab w:pos="409" w:val="left" w:leader="none"/>
          <w:tab w:pos="9373" w:val="left" w:leader="none"/>
        </w:tabs>
        <w:spacing w:line="240" w:lineRule="auto" w:before="22" w:after="0"/>
        <w:ind w:left="409" w:right="0" w:hanging="337"/>
        <w:jc w:val="left"/>
        <w:rPr>
          <w:sz w:val="24"/>
        </w:rPr>
      </w:pPr>
      <w:r>
        <w:rPr>
          <w:spacing w:val="-2"/>
          <w:sz w:val="24"/>
        </w:rPr>
        <w:t>Micro-nutrients</w:t>
      </w:r>
      <w:r>
        <w:rPr>
          <w:sz w:val="24"/>
        </w:rPr>
        <w:tab/>
      </w:r>
      <w:r>
        <w:rPr>
          <w:spacing w:val="-4"/>
          <w:sz w:val="24"/>
        </w:rPr>
        <w:t>(1mk)</w:t>
      </w:r>
    </w:p>
    <w:p>
      <w:pPr>
        <w:spacing w:before="21"/>
        <w:ind w:left="12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6"/>
        </w:numPr>
        <w:tabs>
          <w:tab w:pos="397" w:val="left" w:leader="none"/>
          <w:tab w:pos="9373" w:val="left" w:leader="none"/>
        </w:tabs>
        <w:spacing w:line="240" w:lineRule="auto" w:before="24" w:after="0"/>
        <w:ind w:left="397" w:right="0" w:hanging="325"/>
        <w:jc w:val="left"/>
        <w:rPr>
          <w:sz w:val="24"/>
        </w:rPr>
      </w:pPr>
      <w:r>
        <w:rPr>
          <w:sz w:val="24"/>
        </w:rPr>
        <w:t>Fertilizer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elements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spacing w:before="22"/>
        <w:ind w:left="72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6"/>
        </w:numPr>
        <w:tabs>
          <w:tab w:pos="411" w:val="left" w:leader="none"/>
          <w:tab w:pos="9373" w:val="left" w:leader="none"/>
        </w:tabs>
        <w:spacing w:line="240" w:lineRule="auto" w:before="21" w:after="0"/>
        <w:ind w:left="411" w:right="0" w:hanging="339"/>
        <w:jc w:val="left"/>
        <w:rPr>
          <w:sz w:val="24"/>
        </w:rPr>
      </w:pPr>
      <w:r>
        <w:rPr>
          <w:sz w:val="24"/>
        </w:rPr>
        <w:t>Liming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elements.</w:t>
      </w:r>
      <w:r>
        <w:rPr>
          <w:sz w:val="24"/>
        </w:rPr>
        <w:tab/>
      </w:r>
      <w:r>
        <w:rPr>
          <w:spacing w:val="-4"/>
          <w:sz w:val="24"/>
        </w:rPr>
        <w:t>(1mk)</w:t>
      </w:r>
    </w:p>
    <w:p>
      <w:pPr>
        <w:spacing w:before="23"/>
        <w:ind w:left="12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6"/>
        </w:numPr>
        <w:tabs>
          <w:tab w:pos="336" w:val="left" w:leader="none"/>
          <w:tab w:pos="9373" w:val="left" w:leader="none"/>
        </w:tabs>
        <w:spacing w:line="240" w:lineRule="auto" w:before="19" w:after="0"/>
        <w:ind w:left="336" w:right="0" w:hanging="264"/>
        <w:jc w:val="left"/>
        <w:rPr>
          <w:sz w:val="24"/>
        </w:rPr>
      </w:pPr>
      <w:r>
        <w:rPr>
          <w:sz w:val="24"/>
        </w:rPr>
        <w:t>Mineral</w:t>
      </w:r>
      <w:r>
        <w:rPr>
          <w:spacing w:val="-2"/>
          <w:sz w:val="24"/>
        </w:rPr>
        <w:t> </w:t>
      </w:r>
      <w:r>
        <w:rPr>
          <w:sz w:val="24"/>
        </w:rPr>
        <w:t>whose</w:t>
      </w:r>
      <w:r>
        <w:rPr>
          <w:spacing w:val="-1"/>
          <w:sz w:val="24"/>
        </w:rPr>
        <w:t> </w:t>
      </w:r>
      <w:r>
        <w:rPr>
          <w:sz w:val="24"/>
        </w:rPr>
        <w:t>deficiency</w:t>
      </w:r>
      <w:r>
        <w:rPr>
          <w:spacing w:val="-5"/>
          <w:sz w:val="24"/>
        </w:rPr>
        <w:t> </w:t>
      </w:r>
      <w:r>
        <w:rPr>
          <w:sz w:val="24"/>
        </w:rPr>
        <w:t>causes blossom end</w:t>
      </w:r>
      <w:r>
        <w:rPr>
          <w:spacing w:val="2"/>
          <w:sz w:val="24"/>
        </w:rPr>
        <w:t> </w:t>
      </w:r>
      <w:r>
        <w:rPr>
          <w:sz w:val="24"/>
        </w:rPr>
        <w:t>rot in </w:t>
      </w:r>
      <w:r>
        <w:rPr>
          <w:spacing w:val="-2"/>
          <w:sz w:val="24"/>
        </w:rPr>
        <w:t>tomatoes</w:t>
      </w:r>
      <w:r>
        <w:rPr>
          <w:sz w:val="24"/>
        </w:rPr>
        <w:tab/>
      </w:r>
      <w:r>
        <w:rPr>
          <w:spacing w:val="-2"/>
          <w:sz w:val="24"/>
        </w:rPr>
        <w:t>(1mk)</w:t>
      </w:r>
    </w:p>
    <w:p>
      <w:pPr>
        <w:spacing w:before="0"/>
        <w:ind w:left="12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372" w:val="left" w:leader="none"/>
        </w:tabs>
        <w:spacing w:line="240" w:lineRule="auto" w:before="0" w:after="0"/>
        <w:ind w:left="372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diagram below</w:t>
      </w:r>
      <w:r>
        <w:rPr>
          <w:spacing w:val="-1"/>
          <w:sz w:val="24"/>
        </w:rPr>
        <w:t> </w:t>
      </w:r>
      <w:r>
        <w:rPr>
          <w:sz w:val="24"/>
        </w:rPr>
        <w:t>shows a</w:t>
      </w:r>
      <w:r>
        <w:rPr>
          <w:spacing w:val="-2"/>
          <w:sz w:val="24"/>
        </w:rPr>
        <w:t> </w:t>
      </w:r>
      <w:r>
        <w:rPr>
          <w:sz w:val="24"/>
        </w:rPr>
        <w:t>structure</w:t>
      </w:r>
      <w:r>
        <w:rPr>
          <w:spacing w:val="-2"/>
          <w:sz w:val="24"/>
        </w:rPr>
        <w:t> </w:t>
      </w:r>
      <w:r>
        <w:rPr>
          <w:sz w:val="24"/>
        </w:rPr>
        <w:t>used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crop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production.</w:t>
      </w:r>
    </w:p>
    <w:p>
      <w:pPr>
        <w:pStyle w:val="BodyText"/>
        <w:spacing w:before="1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2569475</wp:posOffset>
            </wp:positionH>
            <wp:positionV relativeFrom="paragraph">
              <wp:posOffset>109301</wp:posOffset>
            </wp:positionV>
            <wp:extent cx="2436004" cy="1520475"/>
            <wp:effectExtent l="0" t="0" r="0" b="0"/>
            <wp:wrapTopAndBottom/>
            <wp:docPr id="2" name="Image 2" descr="Agr pp1 q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Agr pp1 q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004" cy="152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7"/>
        </w:numPr>
        <w:tabs>
          <w:tab w:pos="355" w:val="left" w:leader="none"/>
          <w:tab w:pos="9373" w:val="left" w:leader="none"/>
        </w:tabs>
        <w:spacing w:line="240" w:lineRule="auto" w:before="0" w:after="0"/>
        <w:ind w:left="355" w:right="0" w:hanging="343"/>
        <w:jc w:val="left"/>
        <w:rPr>
          <w:rFonts w:ascii="Calibri"/>
          <w:sz w:val="22"/>
        </w:rPr>
      </w:pPr>
      <w:r>
        <w:rPr>
          <w:rFonts w:ascii="Calibri"/>
          <w:sz w:val="22"/>
        </w:rPr>
        <w:t>Identify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structure</w:t>
      </w:r>
      <w:r>
        <w:rPr>
          <w:rFonts w:ascii="Calibri"/>
          <w:spacing w:val="-2"/>
          <w:sz w:val="22"/>
        </w:rPr>
        <w:t> above.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(1mark)</w:t>
      </w:r>
    </w:p>
    <w:p>
      <w:pPr>
        <w:pStyle w:val="BodyText"/>
        <w:spacing w:before="28"/>
        <w:rPr>
          <w:rFonts w:ascii="Calibri"/>
          <w:sz w:val="22"/>
        </w:rPr>
      </w:pPr>
    </w:p>
    <w:p>
      <w:pPr>
        <w:spacing w:before="0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…………………………………………………………………………………………………………………………………………………..…</w:t>
      </w:r>
    </w:p>
    <w:p>
      <w:pPr>
        <w:pStyle w:val="ListParagraph"/>
        <w:numPr>
          <w:ilvl w:val="0"/>
          <w:numId w:val="7"/>
        </w:numPr>
        <w:tabs>
          <w:tab w:pos="364" w:val="left" w:leader="none"/>
        </w:tabs>
        <w:spacing w:line="240" w:lineRule="auto" w:before="131" w:after="0"/>
        <w:ind w:left="364" w:right="0" w:hanging="352"/>
        <w:jc w:val="left"/>
        <w:rPr>
          <w:rFonts w:ascii="Calibri"/>
          <w:sz w:val="22"/>
        </w:rPr>
      </w:pPr>
      <w:r>
        <w:rPr>
          <w:rFonts w:ascii="Calibri"/>
          <w:sz w:val="22"/>
        </w:rPr>
        <w:t>Give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reason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for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carrying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out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each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following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practices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in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structure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shown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2"/>
          <w:sz w:val="22"/>
        </w:rPr>
        <w:t>above</w:t>
      </w:r>
    </w:p>
    <w:p>
      <w:pPr>
        <w:pStyle w:val="ListParagraph"/>
        <w:spacing w:after="0" w:line="240" w:lineRule="auto"/>
        <w:jc w:val="left"/>
        <w:rPr>
          <w:rFonts w:ascii="Calibri"/>
          <w:sz w:val="22"/>
        </w:rPr>
        <w:sectPr>
          <w:pgSz w:w="11910" w:h="16840"/>
          <w:pgMar w:header="0" w:footer="1000" w:top="620" w:bottom="1220" w:left="708" w:right="566"/>
        </w:sectPr>
      </w:pPr>
    </w:p>
    <w:p>
      <w:pPr>
        <w:tabs>
          <w:tab w:pos="9373" w:val="left" w:leader="none"/>
        </w:tabs>
        <w:spacing w:before="38"/>
        <w:ind w:left="12" w:right="0" w:firstLine="0"/>
        <w:jc w:val="left"/>
        <w:rPr>
          <w:rFonts w:ascii="Calibri"/>
          <w:sz w:val="22"/>
        </w:rPr>
      </w:pPr>
      <w:r>
        <w:rPr>
          <w:rFonts w:ascii="Calibri"/>
          <w:spacing w:val="-2"/>
          <w:sz w:val="22"/>
        </w:rPr>
        <w:t>(i).Pricking</w:t>
      </w:r>
      <w:r>
        <w:rPr>
          <w:rFonts w:ascii="Calibri"/>
          <w:spacing w:val="11"/>
          <w:sz w:val="22"/>
        </w:rPr>
        <w:t> </w:t>
      </w:r>
      <w:r>
        <w:rPr>
          <w:rFonts w:ascii="Calibri"/>
          <w:spacing w:val="-4"/>
          <w:sz w:val="22"/>
        </w:rPr>
        <w:t>out.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(1mark)</w:t>
      </w:r>
    </w:p>
    <w:p>
      <w:pPr>
        <w:spacing w:before="136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line="240" w:lineRule="auto" w:before="25"/>
        <w:rPr>
          <w:sz w:val="22"/>
        </w:rPr>
      </w:pPr>
    </w:p>
    <w:p>
      <w:pPr>
        <w:tabs>
          <w:tab w:pos="9424" w:val="left" w:leader="none"/>
        </w:tabs>
        <w:spacing w:before="0"/>
        <w:ind w:left="12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(ii).</w:t>
      </w:r>
      <w:r>
        <w:rPr>
          <w:rFonts w:ascii="Calibri"/>
          <w:spacing w:val="-8"/>
          <w:sz w:val="22"/>
        </w:rPr>
        <w:t> </w:t>
      </w:r>
      <w:r>
        <w:rPr>
          <w:rFonts w:ascii="Calibri"/>
          <w:sz w:val="22"/>
        </w:rPr>
        <w:t>Hardening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4"/>
          <w:sz w:val="22"/>
        </w:rPr>
        <w:t>off.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(1mark)</w:t>
      </w:r>
    </w:p>
    <w:p>
      <w:pPr>
        <w:pStyle w:val="BodyText"/>
        <w:spacing w:before="28"/>
        <w:rPr>
          <w:rFonts w:ascii="Calibri"/>
          <w:sz w:val="22"/>
        </w:rPr>
      </w:pPr>
    </w:p>
    <w:p>
      <w:pPr>
        <w:spacing w:before="0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line="240" w:lineRule="auto" w:before="26"/>
        <w:rPr>
          <w:sz w:val="22"/>
        </w:rPr>
      </w:pPr>
    </w:p>
    <w:p>
      <w:pPr>
        <w:tabs>
          <w:tab w:pos="9373" w:val="left" w:leader="none"/>
        </w:tabs>
        <w:spacing w:before="1"/>
        <w:ind w:left="62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(c).State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b/>
          <w:sz w:val="22"/>
        </w:rPr>
        <w:t>two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sz w:val="22"/>
        </w:rPr>
        <w:t>importance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part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labelled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b/>
          <w:sz w:val="22"/>
        </w:rPr>
        <w:t>A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sz w:val="22"/>
        </w:rPr>
        <w:t>in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above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2"/>
          <w:sz w:val="22"/>
        </w:rPr>
        <w:t>structure.</w:t>
      </w:r>
      <w:r>
        <w:rPr>
          <w:rFonts w:ascii="Calibri"/>
          <w:sz w:val="22"/>
        </w:rPr>
        <w:tab/>
      </w:r>
      <w:r>
        <w:rPr>
          <w:rFonts w:ascii="Calibri"/>
          <w:spacing w:val="-2"/>
          <w:sz w:val="22"/>
        </w:rPr>
        <w:t>(2marks)</w:t>
      </w:r>
    </w:p>
    <w:p>
      <w:pPr>
        <w:pStyle w:val="BodyText"/>
        <w:spacing w:before="25"/>
        <w:rPr>
          <w:rFonts w:ascii="Calibri"/>
          <w:sz w:val="22"/>
        </w:rPr>
      </w:pPr>
    </w:p>
    <w:p>
      <w:pPr>
        <w:spacing w:before="1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5"/>
        </w:numPr>
        <w:tabs>
          <w:tab w:pos="372" w:val="left" w:leader="none"/>
        </w:tabs>
        <w:spacing w:line="240" w:lineRule="auto" w:before="129" w:after="0"/>
        <w:ind w:left="372" w:right="0" w:hanging="360"/>
        <w:jc w:val="left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> </w:t>
      </w:r>
      <w:r>
        <w:rPr>
          <w:sz w:val="24"/>
        </w:rPr>
        <w:t>the diagram below</w:t>
      </w:r>
      <w:r>
        <w:rPr>
          <w:spacing w:val="1"/>
          <w:sz w:val="24"/>
        </w:rPr>
        <w:t> </w:t>
      </w:r>
      <w:r>
        <w:rPr>
          <w:sz w:val="24"/>
        </w:rPr>
        <w:t>and answer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questions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follow.</w:t>
      </w:r>
    </w:p>
    <w:p>
      <w:pPr>
        <w:pStyle w:val="BodyText"/>
        <w:spacing w:before="5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727561</wp:posOffset>
            </wp:positionH>
            <wp:positionV relativeFrom="paragraph">
              <wp:posOffset>98916</wp:posOffset>
            </wp:positionV>
            <wp:extent cx="3982110" cy="1844039"/>
            <wp:effectExtent l="0" t="0" r="0" b="0"/>
            <wp:wrapTopAndBottom/>
            <wp:docPr id="3" name="Image 3" descr="mso95CF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mso95CF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110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67"/>
      </w:pPr>
    </w:p>
    <w:p>
      <w:pPr>
        <w:pStyle w:val="BodyText"/>
        <w:tabs>
          <w:tab w:pos="9373" w:val="left" w:leader="none"/>
        </w:tabs>
        <w:ind w:left="12"/>
      </w:pPr>
      <w:r>
        <w:rPr/>
        <w:t>(a)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crop</w:t>
      </w:r>
      <w:r>
        <w:rPr>
          <w:spacing w:val="-2"/>
        </w:rPr>
        <w:t> </w:t>
      </w:r>
      <w:r>
        <w:rPr/>
        <w:t>production</w:t>
      </w:r>
      <w:r>
        <w:rPr>
          <w:spacing w:val="-1"/>
        </w:rPr>
        <w:t> </w:t>
      </w:r>
      <w:r>
        <w:rPr/>
        <w:t>practice</w:t>
      </w:r>
      <w:r>
        <w:rPr>
          <w:spacing w:val="-2"/>
        </w:rPr>
        <w:t> </w:t>
      </w:r>
      <w:r>
        <w:rPr/>
        <w:t>illustrated </w:t>
      </w:r>
      <w:r>
        <w:rPr>
          <w:spacing w:val="-2"/>
        </w:rPr>
        <w:t>above.</w:t>
      </w:r>
      <w:r>
        <w:rPr/>
        <w:tab/>
      </w:r>
      <w:r>
        <w:rPr>
          <w:spacing w:val="-2"/>
        </w:rPr>
        <w:t>(1mark)</w:t>
      </w:r>
    </w:p>
    <w:p>
      <w:pPr>
        <w:spacing w:before="7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2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line="240" w:lineRule="auto" w:before="137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331" w:val="left" w:leader="none"/>
          <w:tab w:pos="9373" w:val="left" w:leader="none"/>
        </w:tabs>
        <w:spacing w:line="240" w:lineRule="auto" w:before="0" w:after="0"/>
        <w:ind w:left="331" w:right="0" w:hanging="319"/>
        <w:jc w:val="left"/>
        <w:rPr>
          <w:sz w:val="24"/>
        </w:rPr>
      </w:pPr>
      <w:r>
        <w:rPr>
          <w:sz w:val="24"/>
        </w:rPr>
        <w:t>Name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material that</w:t>
      </w:r>
      <w:r>
        <w:rPr>
          <w:spacing w:val="2"/>
          <w:sz w:val="24"/>
        </w:rPr>
        <w:t> </w:t>
      </w:r>
      <w:r>
        <w:rPr>
          <w:sz w:val="24"/>
        </w:rPr>
        <w:t>may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used</w:t>
      </w:r>
      <w:r>
        <w:rPr>
          <w:spacing w:val="-1"/>
          <w:sz w:val="24"/>
        </w:rPr>
        <w:t> </w:t>
      </w:r>
      <w:r>
        <w:rPr>
          <w:sz w:val="24"/>
        </w:rPr>
        <w:t>as part B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the </w:t>
      </w:r>
      <w:r>
        <w:rPr>
          <w:spacing w:val="-2"/>
          <w:sz w:val="24"/>
        </w:rPr>
        <w:t>diagram</w:t>
      </w:r>
      <w:r>
        <w:rPr>
          <w:sz w:val="24"/>
        </w:rPr>
        <w:tab/>
      </w:r>
      <w:r>
        <w:rPr>
          <w:spacing w:val="-2"/>
          <w:sz w:val="24"/>
        </w:rPr>
        <w:t>(1mark)</w:t>
      </w:r>
    </w:p>
    <w:p>
      <w:pPr>
        <w:spacing w:before="7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line="240" w:lineRule="auto" w:before="136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317" w:val="left" w:leader="none"/>
          <w:tab w:pos="9373" w:val="left" w:leader="none"/>
        </w:tabs>
        <w:spacing w:line="240" w:lineRule="auto" w:before="1" w:after="0"/>
        <w:ind w:left="317" w:right="0" w:hanging="305"/>
        <w:jc w:val="left"/>
        <w:rPr>
          <w:sz w:val="24"/>
        </w:rPr>
      </w:pPr>
      <w:r>
        <w:rPr>
          <w:sz w:val="24"/>
        </w:rPr>
        <w:t>State </w:t>
      </w:r>
      <w:r>
        <w:rPr>
          <w:b/>
          <w:sz w:val="24"/>
        </w:rPr>
        <w:t>three</w:t>
      </w:r>
      <w:r>
        <w:rPr>
          <w:b/>
          <w:spacing w:val="-1"/>
          <w:sz w:val="24"/>
        </w:rPr>
        <w:t> </w:t>
      </w:r>
      <w:r>
        <w:rPr>
          <w:sz w:val="24"/>
        </w:rPr>
        <w:t>reasons</w:t>
      </w:r>
      <w:r>
        <w:rPr>
          <w:spacing w:val="1"/>
          <w:sz w:val="24"/>
        </w:rPr>
        <w:t> </w:t>
      </w:r>
      <w:r>
        <w:rPr>
          <w:sz w:val="24"/>
        </w:rPr>
        <w:t>why</w:t>
      </w:r>
      <w:r>
        <w:rPr>
          <w:spacing w:val="-5"/>
          <w:sz w:val="24"/>
        </w:rPr>
        <w:t> </w:t>
      </w:r>
      <w:r>
        <w:rPr>
          <w:sz w:val="24"/>
        </w:rPr>
        <w:t>the practice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done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crops.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>
      <w:pPr>
        <w:pStyle w:val="BodyText"/>
        <w:spacing w:before="6"/>
      </w:pPr>
    </w:p>
    <w:p>
      <w:pPr>
        <w:spacing w:before="0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before="133"/>
        <w:ind w:left="12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…………………………………………………………………………………………………………………………………………………………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1000" w:top="660" w:bottom="1220" w:left="708" w:right="566"/>
        </w:sectPr>
      </w:pPr>
    </w:p>
    <w:p>
      <w:pPr>
        <w:spacing w:before="60"/>
        <w:ind w:left="12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SECTION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C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40 MARKS (ANSWER ONLY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TWO </w:t>
      </w:r>
      <w:r>
        <w:rPr>
          <w:rFonts w:ascii="Times New Roman"/>
          <w:b/>
          <w:spacing w:val="-2"/>
          <w:sz w:val="24"/>
        </w:rPr>
        <w:t>QUESTIONS)</w:t>
      </w:r>
    </w:p>
    <w:p>
      <w:pPr>
        <w:spacing w:before="135"/>
        <w:ind w:left="12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Answer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any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  <w:u w:val="single"/>
        </w:rPr>
        <w:t>TWO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questions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from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this </w:t>
      </w:r>
      <w:r>
        <w:rPr>
          <w:rFonts w:ascii="Times New Roman"/>
          <w:b/>
          <w:spacing w:val="-2"/>
          <w:sz w:val="24"/>
        </w:rPr>
        <w:t>section</w:t>
      </w:r>
    </w:p>
    <w:p>
      <w:pPr>
        <w:pStyle w:val="ListParagraph"/>
        <w:numPr>
          <w:ilvl w:val="0"/>
          <w:numId w:val="5"/>
        </w:numPr>
        <w:tabs>
          <w:tab w:pos="372" w:val="left" w:leader="none"/>
          <w:tab w:pos="432" w:val="left" w:leader="none"/>
          <w:tab w:pos="9373" w:val="left" w:leader="none"/>
        </w:tabs>
        <w:spacing w:line="398" w:lineRule="auto" w:before="178" w:after="0"/>
        <w:ind w:left="432" w:right="576" w:hanging="420"/>
        <w:jc w:val="left"/>
        <w:rPr>
          <w:sz w:val="24"/>
        </w:rPr>
      </w:pPr>
      <w:r>
        <w:rPr>
          <w:sz w:val="24"/>
        </w:rPr>
        <w:t>(a)</w:t>
      </w:r>
      <w:r>
        <w:rPr>
          <w:spacing w:val="40"/>
          <w:sz w:val="24"/>
        </w:rPr>
        <w:t> </w:t>
      </w:r>
      <w:r>
        <w:rPr>
          <w:sz w:val="24"/>
        </w:rPr>
        <w:t>Explain seven physical methods of pest control.</w:t>
        <w:tab/>
      </w:r>
      <w:r>
        <w:rPr>
          <w:spacing w:val="-2"/>
          <w:sz w:val="24"/>
        </w:rPr>
        <w:t>(7mks) </w:t>
      </w:r>
      <w:r>
        <w:rPr>
          <w:sz w:val="24"/>
        </w:rPr>
        <w:t>(b)</w:t>
      </w:r>
      <w:r>
        <w:rPr>
          <w:spacing w:val="-42"/>
          <w:sz w:val="24"/>
        </w:rPr>
        <w:t> </w:t>
      </w: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eight factors that</w:t>
      </w:r>
      <w:r>
        <w:rPr>
          <w:spacing w:val="2"/>
          <w:sz w:val="24"/>
        </w:rPr>
        <w:t> </w:t>
      </w:r>
      <w:r>
        <w:rPr>
          <w:sz w:val="24"/>
        </w:rPr>
        <w:t>contribute</w:t>
      </w:r>
      <w:r>
        <w:rPr>
          <w:spacing w:val="-2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competitive ability</w:t>
      </w:r>
      <w:r>
        <w:rPr>
          <w:spacing w:val="-8"/>
          <w:sz w:val="24"/>
        </w:rPr>
        <w:t> </w:t>
      </w:r>
      <w:r>
        <w:rPr>
          <w:sz w:val="24"/>
        </w:rPr>
        <w:t>of </w:t>
      </w:r>
      <w:r>
        <w:rPr>
          <w:spacing w:val="-2"/>
          <w:sz w:val="24"/>
        </w:rPr>
        <w:t>weeds.</w:t>
      </w:r>
      <w:r>
        <w:rPr>
          <w:sz w:val="24"/>
        </w:rPr>
        <w:tab/>
      </w:r>
      <w:r>
        <w:rPr>
          <w:spacing w:val="-2"/>
          <w:sz w:val="24"/>
        </w:rPr>
        <w:t>(8mks)</w:t>
      </w:r>
    </w:p>
    <w:p>
      <w:pPr>
        <w:pStyle w:val="BodyText"/>
        <w:tabs>
          <w:tab w:pos="9373" w:val="left" w:leader="none"/>
        </w:tabs>
        <w:ind w:left="432"/>
      </w:pPr>
      <w:r>
        <w:rPr/>
        <w:t>(c)</w:t>
      </w:r>
      <w:r>
        <w:rPr>
          <w:spacing w:val="-25"/>
        </w:rPr>
        <w:t> </w:t>
      </w:r>
      <w:r>
        <w:rPr/>
        <w:t>Describe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harvesting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coffee.</w:t>
      </w:r>
      <w:r>
        <w:rPr/>
        <w:tab/>
      </w:r>
      <w:r>
        <w:rPr>
          <w:spacing w:val="-2"/>
        </w:rPr>
        <w:t>(5mks)</w:t>
      </w:r>
    </w:p>
    <w:p>
      <w:pPr>
        <w:pStyle w:val="BodyText"/>
        <w:tabs>
          <w:tab w:pos="9373" w:val="left" w:leader="none"/>
        </w:tabs>
        <w:spacing w:before="183"/>
        <w:ind w:left="12"/>
      </w:pPr>
      <w:r>
        <w:rPr/>
        <w:t>22</w:t>
      </w:r>
      <w:r>
        <w:rPr>
          <w:spacing w:val="27"/>
        </w:rPr>
        <w:t>  </w:t>
      </w:r>
      <w:r>
        <w:rPr/>
        <w:t>a)</w:t>
      </w:r>
      <w:r>
        <w:rPr>
          <w:spacing w:val="-2"/>
        </w:rPr>
        <w:t> </w:t>
      </w:r>
      <w:r>
        <w:rPr/>
        <w:t>Explain</w:t>
      </w:r>
      <w:r>
        <w:rPr>
          <w:spacing w:val="-1"/>
        </w:rPr>
        <w:t> </w:t>
      </w:r>
      <w:r>
        <w:rPr/>
        <w:t>the various</w:t>
      </w:r>
      <w:r>
        <w:rPr>
          <w:spacing w:val="-1"/>
        </w:rPr>
        <w:t> </w:t>
      </w:r>
      <w:r>
        <w:rPr/>
        <w:t>farming</w:t>
      </w:r>
      <w:r>
        <w:rPr>
          <w:spacing w:val="-1"/>
        </w:rPr>
        <w:t> </w:t>
      </w:r>
      <w:r>
        <w:rPr/>
        <w:t>practices carried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soil </w:t>
      </w:r>
      <w:r>
        <w:rPr>
          <w:spacing w:val="-2"/>
        </w:rPr>
        <w:t>erosion.</w:t>
      </w:r>
      <w:r>
        <w:rPr/>
        <w:tab/>
      </w:r>
      <w:r>
        <w:rPr>
          <w:spacing w:val="-2"/>
        </w:rPr>
        <w:t>(8mks)</w:t>
      </w:r>
    </w:p>
    <w:p>
      <w:pPr>
        <w:pStyle w:val="ListParagraph"/>
        <w:numPr>
          <w:ilvl w:val="0"/>
          <w:numId w:val="9"/>
        </w:numPr>
        <w:tabs>
          <w:tab w:pos="451" w:val="left" w:leader="none"/>
        </w:tabs>
        <w:spacing w:line="240" w:lineRule="auto" w:before="180" w:after="0"/>
        <w:ind w:left="451" w:right="0" w:hanging="259"/>
        <w:jc w:val="left"/>
        <w:rPr>
          <w:sz w:val="24"/>
        </w:rPr>
      </w:pPr>
      <w:r>
        <w:rPr>
          <w:sz w:val="24"/>
        </w:rPr>
        <w:t>Describe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seven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-1"/>
          <w:sz w:val="24"/>
        </w:rPr>
        <w:t> </w:t>
      </w:r>
      <w:r>
        <w:rPr>
          <w:sz w:val="24"/>
        </w:rPr>
        <w:t>practices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carried</w:t>
      </w:r>
      <w:r>
        <w:rPr>
          <w:spacing w:val="-1"/>
          <w:sz w:val="24"/>
        </w:rPr>
        <w:t> </w:t>
      </w: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vegetable</w:t>
      </w:r>
    </w:p>
    <w:p>
      <w:pPr>
        <w:pStyle w:val="BodyText"/>
        <w:tabs>
          <w:tab w:pos="9373" w:val="left" w:leader="none"/>
        </w:tabs>
        <w:spacing w:before="182"/>
        <w:ind w:left="432"/>
      </w:pPr>
      <w:r>
        <w:rPr/>
        <w:t>nursery</w:t>
      </w:r>
      <w:r>
        <w:rPr>
          <w:spacing w:val="-8"/>
        </w:rPr>
        <w:t> </w:t>
      </w:r>
      <w:r>
        <w:rPr/>
        <w:t>after sowing</w:t>
      </w:r>
      <w:r>
        <w:rPr>
          <w:spacing w:val="-2"/>
        </w:rPr>
        <w:t> </w:t>
      </w:r>
      <w:r>
        <w:rPr/>
        <w:t>seeds until the</w:t>
      </w:r>
      <w:r>
        <w:rPr>
          <w:spacing w:val="-1"/>
        </w:rPr>
        <w:t> </w:t>
      </w:r>
      <w:r>
        <w:rPr/>
        <w:t>seedlings</w:t>
      </w:r>
      <w:r>
        <w:rPr>
          <w:spacing w:val="2"/>
        </w:rPr>
        <w:t> </w:t>
      </w:r>
      <w:r>
        <w:rPr/>
        <w:t>are</w:t>
      </w:r>
      <w:r>
        <w:rPr>
          <w:spacing w:val="-3"/>
        </w:rPr>
        <w:t> </w:t>
      </w:r>
      <w:r>
        <w:rPr/>
        <w:t>ready</w:t>
      </w:r>
      <w:r>
        <w:rPr>
          <w:spacing w:val="-5"/>
        </w:rPr>
        <w:t> </w:t>
      </w:r>
      <w:r>
        <w:rPr/>
        <w:t>for </w:t>
      </w:r>
      <w:r>
        <w:rPr>
          <w:spacing w:val="-2"/>
        </w:rPr>
        <w:t>transplanting.</w:t>
      </w:r>
      <w:r>
        <w:rPr/>
        <w:tab/>
      </w:r>
      <w:r>
        <w:rPr>
          <w:spacing w:val="-2"/>
        </w:rPr>
        <w:t>(7mks)</w:t>
      </w:r>
    </w:p>
    <w:p>
      <w:pPr>
        <w:pStyle w:val="ListParagraph"/>
        <w:numPr>
          <w:ilvl w:val="0"/>
          <w:numId w:val="4"/>
        </w:numPr>
        <w:tabs>
          <w:tab w:pos="257" w:val="left" w:leader="none"/>
          <w:tab w:pos="9373" w:val="left" w:leader="none"/>
        </w:tabs>
        <w:spacing w:line="240" w:lineRule="auto" w:before="183" w:after="0"/>
        <w:ind w:left="257" w:right="0" w:hanging="245"/>
        <w:jc w:val="left"/>
        <w:rPr>
          <w:sz w:val="24"/>
        </w:rPr>
      </w:pPr>
      <w:r>
        <w:rPr>
          <w:sz w:val="24"/>
        </w:rPr>
        <w:t>Outline</w:t>
      </w:r>
      <w:r>
        <w:rPr>
          <w:spacing w:val="-3"/>
          <w:sz w:val="24"/>
        </w:rPr>
        <w:t> </w:t>
      </w:r>
      <w:r>
        <w:rPr>
          <w:sz w:val="24"/>
        </w:rPr>
        <w:t>five</w:t>
      </w:r>
      <w:r>
        <w:rPr>
          <w:spacing w:val="-1"/>
          <w:sz w:val="24"/>
        </w:rPr>
        <w:t> </w:t>
      </w:r>
      <w:r>
        <w:rPr>
          <w:sz w:val="24"/>
        </w:rPr>
        <w:t>ways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which</w:t>
      </w:r>
      <w:r>
        <w:rPr>
          <w:spacing w:val="-1"/>
          <w:sz w:val="24"/>
        </w:rPr>
        <w:t> </w:t>
      </w:r>
      <w:r>
        <w:rPr>
          <w:sz w:val="24"/>
        </w:rPr>
        <w:t>high</w:t>
      </w:r>
      <w:r>
        <w:rPr>
          <w:spacing w:val="-1"/>
          <w:sz w:val="24"/>
        </w:rPr>
        <w:t> </w:t>
      </w:r>
      <w:r>
        <w:rPr>
          <w:sz w:val="24"/>
        </w:rPr>
        <w:t>temperature</w:t>
      </w:r>
      <w:r>
        <w:rPr>
          <w:spacing w:val="-2"/>
          <w:sz w:val="24"/>
        </w:rPr>
        <w:t> </w:t>
      </w:r>
      <w:r>
        <w:rPr>
          <w:sz w:val="24"/>
        </w:rPr>
        <w:t>affects</w:t>
      </w:r>
      <w:r>
        <w:rPr>
          <w:spacing w:val="-1"/>
          <w:sz w:val="24"/>
        </w:rPr>
        <w:t> </w:t>
      </w:r>
      <w:r>
        <w:rPr>
          <w:sz w:val="24"/>
        </w:rPr>
        <w:t>agricultural</w:t>
      </w:r>
      <w:r>
        <w:rPr>
          <w:spacing w:val="-1"/>
          <w:sz w:val="24"/>
        </w:rPr>
        <w:t> </w:t>
      </w:r>
      <w:r>
        <w:rPr>
          <w:sz w:val="24"/>
        </w:rPr>
        <w:t>production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Kenya.</w:t>
      </w:r>
      <w:r>
        <w:rPr>
          <w:sz w:val="24"/>
        </w:rPr>
        <w:tab/>
      </w:r>
      <w:r>
        <w:rPr>
          <w:spacing w:val="-2"/>
          <w:sz w:val="24"/>
        </w:rPr>
        <w:t>(5mks)</w:t>
      </w:r>
    </w:p>
    <w:p>
      <w:pPr>
        <w:pStyle w:val="BodyText"/>
        <w:tabs>
          <w:tab w:pos="9373" w:val="left" w:leader="none"/>
        </w:tabs>
        <w:spacing w:before="182"/>
        <w:ind w:left="12"/>
      </w:pPr>
      <w:r>
        <w:rPr/>
        <w:t>23.</w:t>
      </w:r>
      <w:r>
        <w:rPr>
          <w:spacing w:val="-1"/>
        </w:rPr>
        <w:t> </w:t>
      </w:r>
      <w:r>
        <w:rPr/>
        <w:t>a)</w:t>
      </w:r>
      <w:r>
        <w:rPr>
          <w:spacing w:val="-1"/>
        </w:rPr>
        <w:t> </w:t>
      </w:r>
      <w:r>
        <w:rPr/>
        <w:t>Outline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information contained in</w:t>
      </w:r>
      <w:r>
        <w:rPr>
          <w:spacing w:val="-1"/>
        </w:rPr>
        <w:t> </w:t>
      </w:r>
      <w:r>
        <w:rPr/>
        <w:t>a purchase</w:t>
      </w:r>
      <w:r>
        <w:rPr>
          <w:spacing w:val="-1"/>
        </w:rPr>
        <w:t> </w:t>
      </w:r>
      <w:r>
        <w:rPr>
          <w:spacing w:val="-2"/>
        </w:rPr>
        <w:t>order.</w:t>
      </w:r>
      <w:r>
        <w:rPr/>
        <w:tab/>
      </w:r>
      <w:r>
        <w:rPr>
          <w:spacing w:val="-2"/>
        </w:rPr>
        <w:t>(5mks)</w:t>
      </w:r>
    </w:p>
    <w:p>
      <w:pPr>
        <w:pStyle w:val="BodyText"/>
        <w:tabs>
          <w:tab w:pos="9373" w:val="left" w:leader="none"/>
        </w:tabs>
        <w:spacing w:before="180"/>
        <w:ind w:left="72"/>
      </w:pPr>
      <w:r>
        <w:rPr/>
        <w:t>b)</w:t>
      </w:r>
      <w:r>
        <w:rPr>
          <w:spacing w:val="55"/>
        </w:rPr>
        <w:t> </w:t>
      </w:r>
      <w:r>
        <w:rPr/>
        <w:t>Explain</w:t>
      </w:r>
      <w:r>
        <w:rPr>
          <w:spacing w:val="-1"/>
        </w:rPr>
        <w:t> </w:t>
      </w:r>
      <w:r>
        <w:rPr/>
        <w:t>five</w:t>
      </w:r>
      <w:r>
        <w:rPr>
          <w:spacing w:val="-3"/>
        </w:rPr>
        <w:t> </w:t>
      </w:r>
      <w:r>
        <w:rPr/>
        <w:t>ways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which biotic</w:t>
      </w:r>
      <w:r>
        <w:rPr>
          <w:spacing w:val="-1"/>
        </w:rPr>
        <w:t> </w:t>
      </w:r>
      <w:r>
        <w:rPr/>
        <w:t>factors influence crop</w:t>
      </w:r>
      <w:r>
        <w:rPr>
          <w:spacing w:val="-1"/>
        </w:rPr>
        <w:t> </w:t>
      </w:r>
      <w:r>
        <w:rPr/>
        <w:t>production</w:t>
      </w:r>
      <w:r>
        <w:rPr>
          <w:spacing w:val="-1"/>
        </w:rPr>
        <w:t> </w:t>
      </w:r>
      <w:r>
        <w:rPr/>
        <w:t>in </w:t>
      </w:r>
      <w:r>
        <w:rPr>
          <w:spacing w:val="-2"/>
        </w:rPr>
        <w:t>agriculture.</w:t>
      </w:r>
      <w:r>
        <w:rPr/>
        <w:tab/>
      </w:r>
      <w:r>
        <w:rPr>
          <w:spacing w:val="-2"/>
        </w:rPr>
        <w:t>(5mks)</w:t>
      </w:r>
    </w:p>
    <w:p>
      <w:pPr>
        <w:pStyle w:val="ListParagraph"/>
        <w:numPr>
          <w:ilvl w:val="0"/>
          <w:numId w:val="9"/>
        </w:numPr>
        <w:tabs>
          <w:tab w:pos="496" w:val="left" w:leader="none"/>
        </w:tabs>
        <w:spacing w:line="240" w:lineRule="auto" w:before="183" w:after="0"/>
        <w:ind w:left="496" w:right="0" w:hanging="244"/>
        <w:jc w:val="left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> </w:t>
      </w:r>
      <w:r>
        <w:rPr>
          <w:sz w:val="24"/>
        </w:rPr>
        <w:t>the production of</w:t>
      </w:r>
      <w:r>
        <w:rPr>
          <w:spacing w:val="-1"/>
          <w:sz w:val="24"/>
        </w:rPr>
        <w:t> </w:t>
      </w:r>
      <w:r>
        <w:rPr>
          <w:sz w:val="24"/>
        </w:rPr>
        <w:t>carrots</w:t>
      </w:r>
      <w:r>
        <w:rPr>
          <w:spacing w:val="2"/>
          <w:sz w:val="24"/>
        </w:rPr>
        <w:t> </w:t>
      </w:r>
      <w:r>
        <w:rPr>
          <w:sz w:val="24"/>
        </w:rPr>
        <w:t>under 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subheadings;</w:t>
      </w:r>
    </w:p>
    <w:p>
      <w:pPr>
        <w:pStyle w:val="ListParagraph"/>
        <w:numPr>
          <w:ilvl w:val="1"/>
          <w:numId w:val="9"/>
        </w:numPr>
        <w:tabs>
          <w:tab w:pos="186" w:val="left" w:leader="none"/>
          <w:tab w:pos="8701" w:val="left" w:leader="none"/>
        </w:tabs>
        <w:spacing w:line="240" w:lineRule="auto" w:before="183" w:after="0"/>
        <w:ind w:left="186" w:right="456" w:hanging="186"/>
        <w:jc w:val="right"/>
        <w:rPr>
          <w:sz w:val="24"/>
        </w:rPr>
      </w:pPr>
      <w:r>
        <w:rPr>
          <w:sz w:val="24"/>
        </w:rPr>
        <w:t>land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preparation.</w:t>
      </w:r>
      <w:r>
        <w:rPr>
          <w:sz w:val="24"/>
        </w:rPr>
        <w:tab/>
        <w:t>(3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mks)</w:t>
      </w:r>
    </w:p>
    <w:p>
      <w:pPr>
        <w:pStyle w:val="ListParagraph"/>
        <w:numPr>
          <w:ilvl w:val="1"/>
          <w:numId w:val="9"/>
        </w:numPr>
        <w:tabs>
          <w:tab w:pos="253" w:val="left" w:leader="none"/>
          <w:tab w:pos="8641" w:val="left" w:leader="none"/>
        </w:tabs>
        <w:spacing w:line="240" w:lineRule="auto" w:before="182" w:after="0"/>
        <w:ind w:left="253" w:right="516" w:hanging="253"/>
        <w:jc w:val="right"/>
        <w:rPr>
          <w:sz w:val="24"/>
        </w:rPr>
      </w:pPr>
      <w:r>
        <w:rPr>
          <w:spacing w:val="-2"/>
          <w:sz w:val="24"/>
        </w:rPr>
        <w:t>planting.</w:t>
      </w:r>
      <w:r>
        <w:rPr>
          <w:sz w:val="24"/>
        </w:rPr>
        <w:tab/>
        <w:t>(4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mks)</w:t>
      </w:r>
    </w:p>
    <w:p>
      <w:pPr>
        <w:pStyle w:val="ListParagraph"/>
        <w:numPr>
          <w:ilvl w:val="0"/>
          <w:numId w:val="4"/>
        </w:numPr>
        <w:tabs>
          <w:tab w:pos="259" w:val="left" w:leader="none"/>
          <w:tab w:pos="9361" w:val="left" w:leader="none"/>
        </w:tabs>
        <w:spacing w:line="240" w:lineRule="auto" w:before="180" w:after="0"/>
        <w:ind w:left="259" w:right="516" w:hanging="259"/>
        <w:jc w:val="right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three</w:t>
      </w:r>
      <w:r>
        <w:rPr>
          <w:spacing w:val="-1"/>
          <w:sz w:val="24"/>
        </w:rPr>
        <w:t> </w:t>
      </w:r>
      <w:r>
        <w:rPr>
          <w:sz w:val="24"/>
        </w:rPr>
        <w:t>factors that may</w:t>
      </w:r>
      <w:r>
        <w:rPr>
          <w:spacing w:val="-6"/>
          <w:sz w:val="24"/>
        </w:rPr>
        <w:t> </w:t>
      </w:r>
      <w:r>
        <w:rPr>
          <w:sz w:val="24"/>
        </w:rPr>
        <w:t>lead to an increase</w:t>
      </w:r>
      <w:r>
        <w:rPr>
          <w:spacing w:val="-2"/>
          <w:sz w:val="24"/>
        </w:rPr>
        <w:t> </w:t>
      </w:r>
      <w:r>
        <w:rPr>
          <w:sz w:val="24"/>
        </w:rPr>
        <w:t>in demand 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maize.</w:t>
      </w:r>
      <w:r>
        <w:rPr>
          <w:sz w:val="24"/>
        </w:rPr>
        <w:tab/>
        <w:t>(3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mks)</w:t>
      </w:r>
    </w:p>
    <w:p>
      <w:pPr>
        <w:pStyle w:val="BodyText"/>
      </w:pPr>
    </w:p>
    <w:p>
      <w:pPr>
        <w:pStyle w:val="BodyText"/>
        <w:spacing w:before="48"/>
      </w:pPr>
    </w:p>
    <w:p>
      <w:pPr>
        <w:spacing w:before="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6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6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after="0"/>
        <w:jc w:val="left"/>
        <w:rPr>
          <w:rFonts w:ascii="Times New Roman" w:hAnsi="Times New Roman"/>
          <w:sz w:val="24"/>
        </w:rPr>
        <w:sectPr>
          <w:pgSz w:w="11910" w:h="16840"/>
          <w:pgMar w:header="0" w:footer="1000" w:top="640" w:bottom="1220" w:left="708" w:right="566"/>
        </w:sectPr>
      </w:pPr>
    </w:p>
    <w:p>
      <w:pPr>
        <w:spacing w:before="76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6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6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6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6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40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9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137"/>
        <w:ind w:left="7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>
      <w:pPr>
        <w:spacing w:before="77"/>
        <w:ind w:left="9" w:right="147" w:firstLine="0"/>
        <w:jc w:val="center"/>
        <w:rPr>
          <w:rFonts w:ascii="Calibri"/>
          <w:b/>
          <w:sz w:val="24"/>
        </w:rPr>
      </w:pPr>
      <w:r>
        <w:rPr>
          <w:rFonts w:ascii="Calibri"/>
          <w:sz w:val="22"/>
        </w:rPr>
        <w:t>Page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b/>
          <w:sz w:val="22"/>
        </w:rPr>
        <w:t>8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b/>
          <w:sz w:val="22"/>
        </w:rPr>
        <w:t>8</w:t>
      </w:r>
      <w:r>
        <w:rPr>
          <w:rFonts w:ascii="Calibri"/>
          <w:b/>
          <w:spacing w:val="30"/>
          <w:sz w:val="22"/>
        </w:rPr>
        <w:t>  </w:t>
      </w:r>
      <w:r>
        <w:rPr>
          <w:rFonts w:ascii="Calibri"/>
          <w:b/>
          <w:sz w:val="24"/>
        </w:rPr>
        <w:t>AGRICULTURE</w:t>
      </w:r>
      <w:r>
        <w:rPr>
          <w:rFonts w:ascii="Calibri"/>
          <w:b/>
          <w:spacing w:val="1"/>
          <w:sz w:val="24"/>
        </w:rPr>
        <w:t> </w:t>
      </w:r>
      <w:r>
        <w:rPr>
          <w:rFonts w:ascii="Calibri"/>
          <w:b/>
          <w:sz w:val="24"/>
        </w:rPr>
        <w:t>PAPER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pacing w:val="-10"/>
          <w:sz w:val="24"/>
        </w:rPr>
        <w:t>1</w:t>
      </w:r>
    </w:p>
    <w:sectPr>
      <w:footerReference w:type="default" r:id="rId8"/>
      <w:pgSz w:w="11910" w:h="16840"/>
      <w:pgMar w:header="0" w:footer="0" w:top="62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9248">
              <wp:simplePos x="0" y="0"/>
              <wp:positionH relativeFrom="page">
                <wp:posOffset>2674747</wp:posOffset>
              </wp:positionH>
              <wp:positionV relativeFrom="page">
                <wp:posOffset>9897567</wp:posOffset>
              </wp:positionV>
              <wp:extent cx="221234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123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t>8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30"/>
                              <w:sz w:val="22"/>
                            </w:rPr>
                            <w:t> 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AGRICULTURE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PAPER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0.610001pt;margin-top:779.335999pt;width:174.2pt;height:14pt;mso-position-horizontal-relative:page;mso-position-vertical-relative:page;z-index:-15967232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2"/>
                      </w:rPr>
                      <w:t>2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2"/>
                      </w:rPr>
                      <w:instrText> NUMPAGES </w:instrTex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2"/>
                      </w:rPr>
                      <w:t>8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30"/>
                        <w:sz w:val="22"/>
                      </w:rPr>
                      <w:t>  </w:t>
                    </w:r>
                    <w:r>
                      <w:rPr>
                        <w:rFonts w:ascii="Calibri"/>
                        <w:b/>
                        <w:sz w:val="24"/>
                      </w:rPr>
                      <w:t>AGRICULTURE</w:t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PAPER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2"/>
      <w:numFmt w:val="lowerLetter"/>
      <w:lvlText w:val="%1)"/>
      <w:lvlJc w:val="left"/>
      <w:pPr>
        <w:ind w:left="451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919" w:hanging="1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9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8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57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36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5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74" w:hanging="18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32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9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6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53" w:hanging="36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2"/>
      <w:numFmt w:val="lowerLetter"/>
      <w:lvlText w:val="%1)"/>
      <w:lvlJc w:val="left"/>
      <w:pPr>
        <w:ind w:left="331" w:hanging="3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9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7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6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6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5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4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73" w:hanging="32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(%1)."/>
      <w:lvlJc w:val="left"/>
      <w:pPr>
        <w:ind w:left="357" w:hanging="34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4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1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8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6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3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0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77" w:hanging="34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336" w:hanging="3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3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9" w:hanging="3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3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7" w:hanging="3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6" w:hanging="3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6" w:hanging="3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5" w:hanging="3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4" w:hanging="3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73" w:hanging="32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2"/>
      <w:numFmt w:val="decimal"/>
      <w:lvlText w:val="%1."/>
      <w:lvlJc w:val="left"/>
      <w:pPr>
        <w:ind w:left="293" w:hanging="282"/>
        <w:jc w:val="left"/>
      </w:pPr>
      <w:rPr>
        <w:rFonts w:hint="default"/>
        <w:spacing w:val="-1"/>
        <w:w w:val="93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021" w:hanging="28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8" w:hanging="2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6" w:hanging="2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4" w:hanging="2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2" w:hanging="2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0" w:hanging="2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8" w:hanging="2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28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lowerLetter"/>
      <w:lvlText w:val="%1)"/>
      <w:lvlJc w:val="left"/>
      <w:pPr>
        <w:ind w:left="294" w:hanging="283"/>
        <w:jc w:val="lef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3" w:hanging="2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6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9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2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6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99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5" w:hanging="28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304" w:hanging="23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3" w:hanging="2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6" w:hanging="2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9" w:hanging="2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2" w:hanging="2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6" w:hanging="2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99" w:hanging="2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2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5" w:hanging="23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95" w:hanging="184"/>
        <w:jc w:val="left"/>
      </w:pPr>
      <w:rPr>
        <w:rFonts w:hint="default"/>
        <w:spacing w:val="-1"/>
        <w:w w:val="89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256" w:hanging="18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8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2" w:hanging="1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4" w:hanging="1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7" w:hanging="1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9" w:hanging="1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2" w:hanging="1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4" w:hanging="1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7" w:hanging="189"/>
      </w:pPr>
      <w:rPr>
        <w:rFonts w:hint="default"/>
        <w:lang w:val="en-US" w:eastAsia="en-US" w:bidi="ar-SA"/>
      </w:rPr>
    </w:lvl>
  </w:abstractNum>
  <w:num w:numId="9">
    <w:abstractNumId w:val="8"/>
  </w:num>
  <w:num w:numId="1">
    <w:abstractNumId w:val="0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147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32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 Office</dc:creator>
  <dcterms:created xsi:type="dcterms:W3CDTF">2025-09-11T18:50:07Z</dcterms:created>
  <dcterms:modified xsi:type="dcterms:W3CDTF">2025-09-11T18:50:07Z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